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FA47" w14:textId="6FE3A7E9" w:rsidR="001C7F3F" w:rsidRPr="001C7F3F" w:rsidRDefault="001C7F3F" w:rsidP="15978C2D">
      <w:pPr>
        <w:pStyle w:val="MDPI11articletype"/>
        <w:rPr>
          <w:rFonts w:ascii="Arial" w:hAnsi="Arial" w:cs="Arial"/>
        </w:rPr>
      </w:pPr>
      <w:r w:rsidRPr="15978C2D">
        <w:rPr>
          <w:rFonts w:ascii="Arial" w:hAnsi="Arial" w:cs="Arial"/>
        </w:rPr>
        <w:t>Type of the Paper (Research paper/Review)</w:t>
      </w:r>
    </w:p>
    <w:p w14:paraId="7649595F" w14:textId="77777777" w:rsidR="001C7F3F" w:rsidRPr="001C7F3F" w:rsidRDefault="001C7F3F" w:rsidP="15978C2D">
      <w:pPr>
        <w:pStyle w:val="MDPI12title"/>
        <w:rPr>
          <w:rFonts w:ascii="Arial" w:hAnsi="Arial" w:cs="Arial"/>
        </w:rPr>
      </w:pPr>
      <w:r w:rsidRPr="15978C2D">
        <w:rPr>
          <w:rFonts w:ascii="Arial" w:hAnsi="Arial" w:cs="Arial"/>
        </w:rPr>
        <w:t>Title</w:t>
      </w:r>
    </w:p>
    <w:p w14:paraId="76F67AB5" w14:textId="1E082621" w:rsidR="001C7F3F" w:rsidRPr="001C7F3F" w:rsidRDefault="001C7F3F" w:rsidP="15978C2D">
      <w:pPr>
        <w:pStyle w:val="MDPI13authornames"/>
        <w:rPr>
          <w:rFonts w:ascii="Arial" w:hAnsi="Arial" w:cs="Arial"/>
        </w:rPr>
      </w:pPr>
      <w:proofErr w:type="spellStart"/>
      <w:r w:rsidRPr="15978C2D">
        <w:rPr>
          <w:rFonts w:ascii="Arial" w:hAnsi="Arial" w:cs="Arial"/>
        </w:rPr>
        <w:t>Firstname</w:t>
      </w:r>
      <w:proofErr w:type="spellEnd"/>
      <w:r w:rsidRPr="15978C2D">
        <w:rPr>
          <w:rFonts w:ascii="Arial" w:hAnsi="Arial" w:cs="Arial"/>
        </w:rPr>
        <w:t xml:space="preserve"> Lastname</w:t>
      </w:r>
      <w:r w:rsidRPr="15978C2D">
        <w:rPr>
          <w:rFonts w:ascii="Arial" w:hAnsi="Arial" w:cs="Arial"/>
          <w:vertAlign w:val="superscript"/>
        </w:rPr>
        <w:t>1</w:t>
      </w:r>
      <w:r w:rsidRPr="15978C2D">
        <w:rPr>
          <w:rFonts w:ascii="Arial" w:hAnsi="Arial" w:cs="Arial"/>
        </w:rPr>
        <w:t xml:space="preserve">, </w:t>
      </w:r>
      <w:proofErr w:type="spellStart"/>
      <w:r w:rsidRPr="15978C2D">
        <w:rPr>
          <w:rFonts w:ascii="Arial" w:hAnsi="Arial" w:cs="Arial"/>
        </w:rPr>
        <w:t>Firstname</w:t>
      </w:r>
      <w:proofErr w:type="spellEnd"/>
      <w:r w:rsidRPr="15978C2D">
        <w:rPr>
          <w:rFonts w:ascii="Arial" w:hAnsi="Arial" w:cs="Arial"/>
        </w:rPr>
        <w:t xml:space="preserve"> Lastname</w:t>
      </w:r>
      <w:r w:rsidRPr="15978C2D">
        <w:rPr>
          <w:rFonts w:ascii="Arial" w:hAnsi="Arial" w:cs="Arial"/>
          <w:vertAlign w:val="superscript"/>
        </w:rPr>
        <w:t>2</w:t>
      </w:r>
      <w:r w:rsidRPr="15978C2D">
        <w:rPr>
          <w:rFonts w:ascii="Arial" w:hAnsi="Arial" w:cs="Arial"/>
        </w:rPr>
        <w:t xml:space="preserve"> and </w:t>
      </w:r>
      <w:proofErr w:type="spellStart"/>
      <w:r w:rsidRPr="15978C2D">
        <w:rPr>
          <w:rFonts w:ascii="Arial" w:hAnsi="Arial" w:cs="Arial"/>
        </w:rPr>
        <w:t>Firstname</w:t>
      </w:r>
      <w:proofErr w:type="spellEnd"/>
      <w:r w:rsidRPr="15978C2D">
        <w:rPr>
          <w:rFonts w:ascii="Arial" w:hAnsi="Arial" w:cs="Arial"/>
        </w:rPr>
        <w:t xml:space="preserve"> Lastname</w:t>
      </w:r>
      <w:proofErr w:type="gramStart"/>
      <w:r w:rsidRPr="15978C2D">
        <w:rPr>
          <w:rFonts w:ascii="Arial" w:hAnsi="Arial" w:cs="Arial"/>
          <w:vertAlign w:val="superscript"/>
        </w:rPr>
        <w:t>2,</w:t>
      </w:r>
      <w:r w:rsidRPr="15978C2D">
        <w:rPr>
          <w:rFonts w:ascii="Arial" w:hAnsi="Arial" w:cs="Arial"/>
        </w:rPr>
        <w:t>*</w:t>
      </w:r>
      <w:proofErr w:type="gramEnd"/>
    </w:p>
    <w:p w14:paraId="1F86ECCF" w14:textId="01835245" w:rsidR="001C7F3F" w:rsidRPr="001C7F3F" w:rsidRDefault="001C7F3F" w:rsidP="15978C2D">
      <w:pPr>
        <w:pStyle w:val="MDPI16affiliation"/>
        <w:ind w:left="0" w:firstLine="0"/>
        <w:rPr>
          <w:rFonts w:ascii="Arial" w:hAnsi="Arial" w:cs="Arial"/>
        </w:rPr>
      </w:pPr>
      <w:r w:rsidRPr="15978C2D">
        <w:rPr>
          <w:rFonts w:ascii="Arial" w:hAnsi="Arial" w:cs="Arial"/>
          <w:vertAlign w:val="superscript"/>
        </w:rPr>
        <w:t>1</w:t>
      </w:r>
      <w:r w:rsidRPr="15978C2D">
        <w:rPr>
          <w:rFonts w:ascii="Arial" w:hAnsi="Arial" w:cs="Arial"/>
        </w:rPr>
        <w:t>Affiliation 1</w:t>
      </w:r>
      <w:r w:rsidR="000E79D3">
        <w:rPr>
          <w:rFonts w:ascii="Arial" w:hAnsi="Arial" w:cs="Arial"/>
        </w:rPr>
        <w:t>:</w:t>
      </w:r>
      <w:r w:rsidRPr="15978C2D">
        <w:rPr>
          <w:rFonts w:ascii="Arial" w:hAnsi="Arial" w:cs="Arial"/>
        </w:rPr>
        <w:t xml:space="preserve"> </w:t>
      </w:r>
      <w:r w:rsidR="00F04D00" w:rsidRPr="15978C2D">
        <w:rPr>
          <w:rFonts w:ascii="Arial" w:hAnsi="Arial" w:cs="Arial"/>
        </w:rPr>
        <w:t>Department/Institute,</w:t>
      </w:r>
      <w:r w:rsidR="4602E665" w:rsidRPr="15978C2D">
        <w:rPr>
          <w:rFonts w:ascii="Arial" w:hAnsi="Arial" w:cs="Arial"/>
        </w:rPr>
        <w:t xml:space="preserve"> Faculty,</w:t>
      </w:r>
      <w:r w:rsidR="00F04D00" w:rsidRPr="15978C2D">
        <w:rPr>
          <w:rFonts w:ascii="Arial" w:hAnsi="Arial" w:cs="Arial"/>
        </w:rPr>
        <w:t xml:space="preserve"> University, City, Country</w:t>
      </w:r>
    </w:p>
    <w:p w14:paraId="16378FE0" w14:textId="2FE3C732" w:rsidR="001C7F3F" w:rsidRPr="001C7F3F" w:rsidRDefault="001C7F3F" w:rsidP="15978C2D">
      <w:pPr>
        <w:pStyle w:val="MDPI16affiliation"/>
        <w:ind w:left="0" w:firstLine="0"/>
        <w:rPr>
          <w:rFonts w:ascii="Arial" w:hAnsi="Arial" w:cs="Arial"/>
        </w:rPr>
      </w:pPr>
      <w:r w:rsidRPr="15978C2D">
        <w:rPr>
          <w:rFonts w:ascii="Arial" w:hAnsi="Arial" w:cs="Arial"/>
          <w:vertAlign w:val="superscript"/>
        </w:rPr>
        <w:t>2</w:t>
      </w:r>
      <w:r w:rsidRPr="15978C2D">
        <w:rPr>
          <w:rFonts w:ascii="Arial" w:hAnsi="Arial" w:cs="Arial"/>
        </w:rPr>
        <w:t>Affiliation 2</w:t>
      </w:r>
      <w:r w:rsidR="000E79D3">
        <w:rPr>
          <w:rFonts w:ascii="Arial" w:hAnsi="Arial" w:cs="Arial"/>
        </w:rPr>
        <w:t>:</w:t>
      </w:r>
      <w:r w:rsidRPr="15978C2D">
        <w:rPr>
          <w:rFonts w:ascii="Arial" w:hAnsi="Arial" w:cs="Arial"/>
        </w:rPr>
        <w:t xml:space="preserve"> </w:t>
      </w:r>
      <w:r w:rsidR="00F04D00" w:rsidRPr="15978C2D">
        <w:rPr>
          <w:rFonts w:ascii="Arial" w:hAnsi="Arial" w:cs="Arial"/>
        </w:rPr>
        <w:t xml:space="preserve">Department/Institute, </w:t>
      </w:r>
      <w:r w:rsidR="0ABB92BB" w:rsidRPr="15978C2D">
        <w:rPr>
          <w:rFonts w:ascii="Arial" w:hAnsi="Arial" w:cs="Arial"/>
        </w:rPr>
        <w:t xml:space="preserve">Faculty, </w:t>
      </w:r>
      <w:r w:rsidR="00F04D00" w:rsidRPr="15978C2D">
        <w:rPr>
          <w:rFonts w:ascii="Arial" w:hAnsi="Arial" w:cs="Arial"/>
        </w:rPr>
        <w:t>University, City, Country</w:t>
      </w:r>
    </w:p>
    <w:p w14:paraId="6C975392" w14:textId="55A7E9E3" w:rsidR="001C7F3F" w:rsidRPr="001C7F3F" w:rsidRDefault="001C7F3F" w:rsidP="15978C2D">
      <w:pPr>
        <w:pStyle w:val="MDPI16affiliation"/>
        <w:ind w:left="0" w:firstLine="0"/>
        <w:rPr>
          <w:rFonts w:ascii="Arial" w:hAnsi="Arial" w:cs="Arial"/>
        </w:rPr>
      </w:pPr>
      <w:r w:rsidRPr="15978C2D">
        <w:rPr>
          <w:rFonts w:ascii="Arial" w:hAnsi="Arial" w:cs="Arial"/>
          <w:b/>
          <w:bCs/>
        </w:rPr>
        <w:t>*</w:t>
      </w:r>
      <w:r w:rsidRPr="15978C2D">
        <w:rPr>
          <w:rFonts w:ascii="Arial" w:hAnsi="Arial" w:cs="Arial"/>
        </w:rPr>
        <w:t xml:space="preserve">Correspondence: </w:t>
      </w:r>
      <w:proofErr w:type="gramStart"/>
      <w:r w:rsidRPr="15978C2D">
        <w:rPr>
          <w:rFonts w:ascii="Arial" w:hAnsi="Arial" w:cs="Arial"/>
        </w:rPr>
        <w:t>e</w:t>
      </w:r>
      <w:r w:rsidR="14FC3EFD" w:rsidRPr="15978C2D">
        <w:rPr>
          <w:rFonts w:ascii="Arial" w:hAnsi="Arial" w:cs="Arial"/>
        </w:rPr>
        <w:t>xample</w:t>
      </w:r>
      <w:r w:rsidRPr="15978C2D">
        <w:rPr>
          <w:rFonts w:ascii="Arial" w:hAnsi="Arial" w:cs="Arial"/>
        </w:rPr>
        <w:t>@e</w:t>
      </w:r>
      <w:r w:rsidR="7DDD7632" w:rsidRPr="15978C2D">
        <w:rPr>
          <w:rFonts w:ascii="Arial" w:hAnsi="Arial" w:cs="Arial"/>
        </w:rPr>
        <w:t>xample</w:t>
      </w:r>
      <w:r w:rsidRPr="15978C2D">
        <w:rPr>
          <w:rFonts w:ascii="Arial" w:hAnsi="Arial" w:cs="Arial"/>
        </w:rPr>
        <w:t>.com;</w:t>
      </w:r>
      <w:proofErr w:type="gramEnd"/>
      <w:r w:rsidRPr="15978C2D">
        <w:rPr>
          <w:rFonts w:ascii="Arial" w:hAnsi="Arial" w:cs="Arial"/>
        </w:rPr>
        <w:t xml:space="preserve"> </w:t>
      </w:r>
    </w:p>
    <w:p w14:paraId="5882154D" w14:textId="146E6661" w:rsidR="00486753" w:rsidRDefault="000236B3" w:rsidP="15978C2D">
      <w:pPr>
        <w:rPr>
          <w:rFonts w:ascii="Arial" w:hAnsi="Arial" w:cs="Arial"/>
          <w:noProof w:val="0"/>
          <w:sz w:val="24"/>
          <w:szCs w:val="24"/>
        </w:rPr>
      </w:pPr>
      <w:r>
        <w:drawing>
          <wp:inline distT="0" distB="0" distL="0" distR="0" wp14:anchorId="5431DD81" wp14:editId="0E7A2E18">
            <wp:extent cx="1361197" cy="476250"/>
            <wp:effectExtent l="0" t="0" r="0" b="0"/>
            <wp:docPr id="403864037" name="Kép 5" descr="A képen szimbólum, képernyőkép, biliárdgolyó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64037" name="Kép 5" descr="A képen szimbólum, képernyőkép, biliárdgolyó látható&#10;&#10;Előfordulhat, hogy az AI által létrehozott tartalom helytel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9940" cy="479309"/>
                    </a:xfrm>
                    <a:prstGeom prst="rect">
                      <a:avLst/>
                    </a:prstGeom>
                    <a:noFill/>
                    <a:ln>
                      <a:noFill/>
                    </a:ln>
                  </pic:spPr>
                </pic:pic>
              </a:graphicData>
            </a:graphic>
          </wp:inline>
        </w:drawing>
      </w:r>
    </w:p>
    <w:p w14:paraId="3F95D08A" w14:textId="77777777" w:rsidR="00486753" w:rsidRPr="00486753" w:rsidRDefault="00486753" w:rsidP="15978C2D">
      <w:pPr>
        <w:spacing w:line="360" w:lineRule="auto"/>
        <w:rPr>
          <w:rFonts w:ascii="Arial" w:hAnsi="Arial" w:cs="Arial"/>
          <w:b/>
          <w:bCs/>
          <w:noProof w:val="0"/>
          <w:sz w:val="24"/>
          <w:szCs w:val="24"/>
        </w:rPr>
      </w:pPr>
      <w:r w:rsidRPr="15978C2D">
        <w:rPr>
          <w:rFonts w:ascii="Arial" w:hAnsi="Arial" w:cs="Arial"/>
          <w:b/>
          <w:bCs/>
          <w:noProof w:val="0"/>
          <w:sz w:val="24"/>
          <w:szCs w:val="24"/>
        </w:rPr>
        <w:t>Abstract</w:t>
      </w:r>
    </w:p>
    <w:p w14:paraId="046E0805" w14:textId="0B216E25" w:rsidR="001C7F3F" w:rsidRPr="00486753" w:rsidRDefault="003913E5" w:rsidP="15978C2D">
      <w:pPr>
        <w:spacing w:line="360" w:lineRule="auto"/>
        <w:rPr>
          <w:rFonts w:ascii="Arial" w:hAnsi="Arial" w:cs="Arial"/>
          <w:noProof w:val="0"/>
          <w:sz w:val="24"/>
          <w:szCs w:val="24"/>
        </w:rPr>
      </w:pPr>
      <w:r w:rsidRPr="15978C2D">
        <w:rPr>
          <w:rFonts w:ascii="Arial" w:hAnsi="Arial" w:cs="Arial"/>
          <w:noProof w:val="0"/>
          <w:sz w:val="24"/>
          <w:szCs w:val="24"/>
        </w:rPr>
        <w:t>The abstract is a single paragraph which briefly state</w:t>
      </w:r>
      <w:r w:rsidR="649BC89F" w:rsidRPr="15978C2D">
        <w:rPr>
          <w:rFonts w:ascii="Arial" w:hAnsi="Arial" w:cs="Arial"/>
          <w:noProof w:val="0"/>
          <w:sz w:val="24"/>
          <w:szCs w:val="24"/>
        </w:rPr>
        <w:t>s</w:t>
      </w:r>
      <w:r w:rsidRPr="15978C2D">
        <w:rPr>
          <w:rFonts w:ascii="Arial" w:hAnsi="Arial" w:cs="Arial"/>
          <w:noProof w:val="0"/>
          <w:sz w:val="24"/>
          <w:szCs w:val="24"/>
        </w:rPr>
        <w:t xml:space="preserve"> the purpose of your research</w:t>
      </w:r>
      <w:r w:rsidR="7DFDFA31" w:rsidRPr="15978C2D">
        <w:rPr>
          <w:rFonts w:ascii="Arial" w:hAnsi="Arial" w:cs="Arial"/>
          <w:noProof w:val="0"/>
          <w:sz w:val="24"/>
          <w:szCs w:val="24"/>
        </w:rPr>
        <w:t xml:space="preserve"> and</w:t>
      </w:r>
      <w:r w:rsidRPr="15978C2D">
        <w:rPr>
          <w:rFonts w:ascii="Arial" w:hAnsi="Arial" w:cs="Arial"/>
          <w:noProof w:val="0"/>
          <w:sz w:val="24"/>
          <w:szCs w:val="24"/>
        </w:rPr>
        <w:t xml:space="preserve"> does not exceed 200-250 words. </w:t>
      </w:r>
      <w:r w:rsidR="71865094" w:rsidRPr="15978C2D">
        <w:rPr>
          <w:rFonts w:ascii="Arial" w:hAnsi="Arial" w:cs="Arial"/>
          <w:noProof w:val="0"/>
          <w:sz w:val="24"/>
          <w:szCs w:val="24"/>
        </w:rPr>
        <w:t>It i</w:t>
      </w:r>
      <w:r w:rsidRPr="15978C2D">
        <w:rPr>
          <w:rFonts w:ascii="Arial" w:hAnsi="Arial" w:cs="Arial"/>
          <w:noProof w:val="0"/>
          <w:sz w:val="24"/>
          <w:szCs w:val="24"/>
        </w:rPr>
        <w:t xml:space="preserve">s </w:t>
      </w:r>
      <w:r w:rsidR="001C7F3F" w:rsidRPr="15978C2D">
        <w:rPr>
          <w:rFonts w:ascii="Arial" w:hAnsi="Arial" w:cs="Arial"/>
          <w:noProof w:val="0"/>
          <w:sz w:val="24"/>
          <w:szCs w:val="24"/>
        </w:rPr>
        <w:t>acting as a short description of the manuscript including backgroun</w:t>
      </w:r>
      <w:r w:rsidRPr="15978C2D">
        <w:rPr>
          <w:rFonts w:ascii="Arial" w:hAnsi="Arial" w:cs="Arial"/>
          <w:noProof w:val="0"/>
          <w:sz w:val="24"/>
          <w:szCs w:val="24"/>
        </w:rPr>
        <w:t>d, methods, results</w:t>
      </w:r>
      <w:r w:rsidR="730FF9AA" w:rsidRPr="15978C2D">
        <w:rPr>
          <w:rFonts w:ascii="Arial" w:hAnsi="Arial" w:cs="Arial"/>
          <w:noProof w:val="0"/>
          <w:sz w:val="24"/>
          <w:szCs w:val="24"/>
        </w:rPr>
        <w:t xml:space="preserve"> and</w:t>
      </w:r>
      <w:r w:rsidRPr="15978C2D">
        <w:rPr>
          <w:rFonts w:ascii="Arial" w:hAnsi="Arial" w:cs="Arial"/>
          <w:noProof w:val="0"/>
          <w:sz w:val="24"/>
          <w:szCs w:val="24"/>
        </w:rPr>
        <w:t xml:space="preserve"> conclusion</w:t>
      </w:r>
      <w:r w:rsidR="001C7F3F" w:rsidRPr="15978C2D">
        <w:rPr>
          <w:rFonts w:ascii="Arial" w:hAnsi="Arial" w:cs="Arial"/>
          <w:noProof w:val="0"/>
          <w:sz w:val="24"/>
          <w:szCs w:val="24"/>
        </w:rPr>
        <w:t xml:space="preserve">. </w:t>
      </w:r>
      <w:r w:rsidRPr="15978C2D">
        <w:rPr>
          <w:rFonts w:ascii="Arial" w:hAnsi="Arial" w:cs="Arial"/>
          <w:noProof w:val="0"/>
          <w:sz w:val="24"/>
          <w:szCs w:val="24"/>
        </w:rPr>
        <w:t>Please, avoid references and</w:t>
      </w:r>
      <w:r w:rsidR="009D6979" w:rsidRPr="15978C2D">
        <w:rPr>
          <w:rFonts w:ascii="Arial" w:hAnsi="Arial" w:cs="Arial"/>
          <w:noProof w:val="0"/>
          <w:sz w:val="24"/>
          <w:szCs w:val="24"/>
        </w:rPr>
        <w:t xml:space="preserve"> non-standard or uncommon abbreviations</w:t>
      </w:r>
      <w:r w:rsidR="0009670C" w:rsidRPr="15978C2D">
        <w:rPr>
          <w:rFonts w:ascii="Arial" w:hAnsi="Arial" w:cs="Arial"/>
          <w:noProof w:val="0"/>
          <w:sz w:val="24"/>
          <w:szCs w:val="24"/>
        </w:rPr>
        <w:t>.</w:t>
      </w:r>
    </w:p>
    <w:p w14:paraId="117810CE" w14:textId="77777777" w:rsidR="00486753" w:rsidRDefault="00486753" w:rsidP="15978C2D">
      <w:pPr>
        <w:spacing w:line="360" w:lineRule="auto"/>
        <w:rPr>
          <w:rFonts w:ascii="Arial" w:hAnsi="Arial" w:cs="Arial"/>
          <w:noProof w:val="0"/>
          <w:sz w:val="24"/>
          <w:szCs w:val="24"/>
        </w:rPr>
      </w:pPr>
    </w:p>
    <w:p w14:paraId="6C21FCA9" w14:textId="516B629C" w:rsidR="00486753" w:rsidRPr="008266FA" w:rsidRDefault="00486753" w:rsidP="15978C2D">
      <w:pPr>
        <w:spacing w:line="360" w:lineRule="auto"/>
        <w:rPr>
          <w:rFonts w:ascii="Arial" w:hAnsi="Arial" w:cs="Arial"/>
          <w:b/>
          <w:bCs/>
          <w:noProof w:val="0"/>
          <w:sz w:val="24"/>
          <w:szCs w:val="24"/>
          <w:u w:val="single"/>
        </w:rPr>
      </w:pPr>
      <w:r w:rsidRPr="15978C2D">
        <w:rPr>
          <w:rFonts w:ascii="Arial" w:hAnsi="Arial" w:cs="Arial"/>
          <w:b/>
          <w:bCs/>
          <w:noProof w:val="0"/>
          <w:sz w:val="24"/>
          <w:szCs w:val="24"/>
          <w:u w:val="single"/>
        </w:rPr>
        <w:t>Article structure</w:t>
      </w:r>
    </w:p>
    <w:p w14:paraId="36761E67" w14:textId="37CCF9C2" w:rsidR="00AD3801" w:rsidRDefault="00486753" w:rsidP="15978C2D">
      <w:pPr>
        <w:spacing w:line="360" w:lineRule="auto"/>
        <w:rPr>
          <w:rFonts w:ascii="Arial" w:hAnsi="Arial" w:cs="Arial"/>
          <w:noProof w:val="0"/>
          <w:sz w:val="24"/>
          <w:szCs w:val="24"/>
        </w:rPr>
      </w:pPr>
      <w:r w:rsidRPr="15978C2D">
        <w:rPr>
          <w:rFonts w:ascii="Arial" w:hAnsi="Arial" w:cs="Arial"/>
          <w:noProof w:val="0"/>
          <w:sz w:val="24"/>
          <w:szCs w:val="24"/>
        </w:rPr>
        <w:t xml:space="preserve">The overall length of the manuscript, excluding the references, should be between 8000 and 16000 characters without spacing. </w:t>
      </w:r>
      <w:r w:rsidR="001C7F3F" w:rsidRPr="15978C2D">
        <w:rPr>
          <w:rFonts w:ascii="Arial" w:hAnsi="Arial" w:cs="Arial"/>
          <w:noProof w:val="0"/>
          <w:sz w:val="24"/>
          <w:szCs w:val="24"/>
        </w:rPr>
        <w:t xml:space="preserve">Main text should </w:t>
      </w:r>
      <w:r w:rsidR="5D62E816" w:rsidRPr="15978C2D">
        <w:rPr>
          <w:rFonts w:ascii="Arial" w:hAnsi="Arial" w:cs="Arial"/>
          <w:noProof w:val="0"/>
          <w:sz w:val="24"/>
          <w:szCs w:val="24"/>
        </w:rPr>
        <w:t>be written</w:t>
      </w:r>
      <w:r w:rsidR="001C7F3F" w:rsidRPr="15978C2D">
        <w:rPr>
          <w:rFonts w:ascii="Arial" w:hAnsi="Arial" w:cs="Arial"/>
          <w:noProof w:val="0"/>
          <w:sz w:val="24"/>
          <w:szCs w:val="24"/>
        </w:rPr>
        <w:t xml:space="preserve"> in</w:t>
      </w:r>
      <w:r w:rsidR="00502BBD" w:rsidRPr="15978C2D">
        <w:rPr>
          <w:rFonts w:ascii="Arial" w:hAnsi="Arial" w:cs="Arial"/>
          <w:noProof w:val="0"/>
          <w:sz w:val="24"/>
          <w:szCs w:val="24"/>
        </w:rPr>
        <w:t xml:space="preserve"> Arial at</w:t>
      </w:r>
      <w:r w:rsidR="001C7F3F" w:rsidRPr="15978C2D">
        <w:rPr>
          <w:rFonts w:ascii="Arial" w:hAnsi="Arial" w:cs="Arial"/>
          <w:noProof w:val="0"/>
          <w:sz w:val="24"/>
          <w:szCs w:val="24"/>
        </w:rPr>
        <w:t xml:space="preserve"> 12 pt </w:t>
      </w:r>
      <w:r w:rsidR="00502BBD" w:rsidRPr="15978C2D">
        <w:rPr>
          <w:rFonts w:ascii="Arial" w:hAnsi="Arial" w:cs="Arial"/>
          <w:noProof w:val="0"/>
          <w:sz w:val="24"/>
          <w:szCs w:val="24"/>
        </w:rPr>
        <w:t>size</w:t>
      </w:r>
      <w:r w:rsidR="7BC8819C" w:rsidRPr="15978C2D">
        <w:rPr>
          <w:rFonts w:ascii="Arial" w:hAnsi="Arial" w:cs="Arial"/>
          <w:noProof w:val="0"/>
          <w:sz w:val="24"/>
          <w:szCs w:val="24"/>
        </w:rPr>
        <w:t xml:space="preserve"> with</w:t>
      </w:r>
      <w:r w:rsidR="799086BC" w:rsidRPr="15978C2D">
        <w:rPr>
          <w:rFonts w:ascii="Arial" w:hAnsi="Arial" w:cs="Arial"/>
          <w:noProof w:val="0"/>
          <w:sz w:val="24"/>
          <w:szCs w:val="24"/>
        </w:rPr>
        <w:t xml:space="preserve"> 1,5</w:t>
      </w:r>
      <w:r w:rsidR="452B13AD" w:rsidRPr="15978C2D">
        <w:rPr>
          <w:rFonts w:ascii="Arial" w:hAnsi="Arial" w:cs="Arial"/>
          <w:noProof w:val="0"/>
          <w:sz w:val="24"/>
          <w:szCs w:val="24"/>
        </w:rPr>
        <w:t xml:space="preserve"> lines line spacing</w:t>
      </w:r>
      <w:r w:rsidR="00502BBD" w:rsidRPr="15978C2D">
        <w:rPr>
          <w:rFonts w:ascii="Arial" w:hAnsi="Arial" w:cs="Arial"/>
          <w:noProof w:val="0"/>
          <w:sz w:val="24"/>
          <w:szCs w:val="24"/>
        </w:rPr>
        <w:t xml:space="preserve">. All figures and tables must be inserted into their intended place. A minimum of 300 DPI resolution is required in case of figures. Vancouver style references with DOI numbers are required, use of reference management software like Zotero or Mendeley is advised. American English and spelling should be used. </w:t>
      </w:r>
    </w:p>
    <w:p w14:paraId="065672C1" w14:textId="77777777" w:rsidR="00486753" w:rsidRDefault="00486753" w:rsidP="15978C2D">
      <w:pPr>
        <w:spacing w:line="360" w:lineRule="auto"/>
        <w:rPr>
          <w:rFonts w:ascii="Arial" w:hAnsi="Arial" w:cs="Arial"/>
          <w:noProof w:val="0"/>
          <w:sz w:val="24"/>
          <w:szCs w:val="24"/>
        </w:rPr>
      </w:pPr>
    </w:p>
    <w:p w14:paraId="268AAB75" w14:textId="5C2E9C5C" w:rsidR="00486753" w:rsidRPr="008266FA" w:rsidRDefault="00486753" w:rsidP="15978C2D">
      <w:pPr>
        <w:spacing w:line="360" w:lineRule="auto"/>
        <w:rPr>
          <w:rFonts w:ascii="Arial" w:hAnsi="Arial" w:cs="Arial"/>
          <w:b/>
          <w:bCs/>
          <w:noProof w:val="0"/>
          <w:sz w:val="24"/>
          <w:szCs w:val="24"/>
          <w:u w:val="single"/>
        </w:rPr>
      </w:pPr>
      <w:r w:rsidRPr="15978C2D">
        <w:rPr>
          <w:rFonts w:ascii="Arial" w:hAnsi="Arial" w:cs="Arial"/>
          <w:b/>
          <w:bCs/>
          <w:noProof w:val="0"/>
          <w:sz w:val="24"/>
          <w:szCs w:val="24"/>
          <w:u w:val="single"/>
        </w:rPr>
        <w:t>Article sections</w:t>
      </w:r>
    </w:p>
    <w:p w14:paraId="2BF7CADF" w14:textId="39D04C92" w:rsidR="00486753" w:rsidRDefault="00486753" w:rsidP="15978C2D">
      <w:pPr>
        <w:spacing w:line="360" w:lineRule="auto"/>
        <w:rPr>
          <w:rFonts w:ascii="Arial" w:hAnsi="Arial" w:cs="Arial"/>
          <w:noProof w:val="0"/>
          <w:sz w:val="24"/>
          <w:szCs w:val="24"/>
        </w:rPr>
      </w:pPr>
      <w:r w:rsidRPr="15978C2D">
        <w:rPr>
          <w:rFonts w:ascii="Arial" w:hAnsi="Arial" w:cs="Arial"/>
          <w:noProof w:val="0"/>
          <w:sz w:val="24"/>
          <w:szCs w:val="24"/>
        </w:rPr>
        <w:t xml:space="preserve">After the </w:t>
      </w:r>
      <w:r w:rsidR="000236B3" w:rsidRPr="15978C2D">
        <w:rPr>
          <w:rFonts w:ascii="Arial" w:hAnsi="Arial" w:cs="Arial"/>
          <w:noProof w:val="0"/>
          <w:sz w:val="24"/>
          <w:szCs w:val="24"/>
        </w:rPr>
        <w:t>abstract</w:t>
      </w:r>
      <w:r w:rsidRPr="15978C2D">
        <w:rPr>
          <w:rFonts w:ascii="Arial" w:hAnsi="Arial" w:cs="Arial"/>
          <w:noProof w:val="0"/>
          <w:sz w:val="24"/>
          <w:szCs w:val="24"/>
        </w:rPr>
        <w:t>, the manuscript must be organized according to the following</w:t>
      </w:r>
      <w:r w:rsidR="00F44E57" w:rsidRPr="15978C2D">
        <w:rPr>
          <w:rFonts w:ascii="Arial" w:hAnsi="Arial" w:cs="Arial"/>
          <w:noProof w:val="0"/>
          <w:sz w:val="24"/>
          <w:szCs w:val="24"/>
        </w:rPr>
        <w:t xml:space="preserve"> </w:t>
      </w:r>
      <w:r w:rsidRPr="15978C2D">
        <w:rPr>
          <w:rFonts w:ascii="Arial" w:hAnsi="Arial" w:cs="Arial"/>
          <w:noProof w:val="0"/>
          <w:sz w:val="24"/>
          <w:szCs w:val="24"/>
        </w:rPr>
        <w:t>chapters:</w:t>
      </w:r>
    </w:p>
    <w:p w14:paraId="6A4C5A58" w14:textId="77777777" w:rsidR="00486753" w:rsidRPr="00502BBD" w:rsidRDefault="00486753" w:rsidP="15978C2D">
      <w:pPr>
        <w:spacing w:line="360" w:lineRule="auto"/>
        <w:rPr>
          <w:rFonts w:ascii="Arial" w:hAnsi="Arial" w:cs="Arial"/>
          <w:noProof w:val="0"/>
          <w:sz w:val="24"/>
          <w:szCs w:val="24"/>
        </w:rPr>
      </w:pPr>
    </w:p>
    <w:p w14:paraId="30D07CAE" w14:textId="77DFB884" w:rsidR="00502BBD" w:rsidRPr="00502BBD" w:rsidRDefault="00502BBD" w:rsidP="15978C2D">
      <w:pPr>
        <w:spacing w:line="360" w:lineRule="auto"/>
        <w:rPr>
          <w:rFonts w:ascii="Arial" w:hAnsi="Arial" w:cs="Arial"/>
          <w:b/>
          <w:bCs/>
          <w:noProof w:val="0"/>
          <w:sz w:val="24"/>
          <w:szCs w:val="24"/>
        </w:rPr>
      </w:pPr>
      <w:r w:rsidRPr="15978C2D">
        <w:rPr>
          <w:rFonts w:ascii="Arial" w:hAnsi="Arial" w:cs="Arial"/>
          <w:b/>
          <w:bCs/>
          <w:noProof w:val="0"/>
          <w:sz w:val="24"/>
          <w:szCs w:val="24"/>
        </w:rPr>
        <w:t>1. Introduction</w:t>
      </w:r>
    </w:p>
    <w:p w14:paraId="63450FA2" w14:textId="4C6F8C07" w:rsidR="00F650BC" w:rsidRDefault="00F650BC" w:rsidP="15978C2D">
      <w:pPr>
        <w:spacing w:line="360" w:lineRule="auto"/>
        <w:rPr>
          <w:rFonts w:ascii="Arial" w:hAnsi="Arial" w:cs="Arial"/>
          <w:noProof w:val="0"/>
          <w:sz w:val="24"/>
          <w:szCs w:val="24"/>
        </w:rPr>
      </w:pPr>
      <w:r w:rsidRPr="15978C2D">
        <w:rPr>
          <w:rFonts w:ascii="Arial" w:hAnsi="Arial" w:cs="Arial"/>
          <w:noProof w:val="0"/>
          <w:sz w:val="24"/>
          <w:szCs w:val="24"/>
        </w:rPr>
        <w:t xml:space="preserve">The introduction should </w:t>
      </w:r>
      <w:r w:rsidR="00292DB8" w:rsidRPr="15978C2D">
        <w:rPr>
          <w:rFonts w:ascii="Arial" w:hAnsi="Arial" w:cs="Arial"/>
          <w:noProof w:val="0"/>
          <w:sz w:val="24"/>
          <w:szCs w:val="24"/>
        </w:rPr>
        <w:t>clearly s</w:t>
      </w:r>
      <w:r w:rsidR="001E2C38" w:rsidRPr="15978C2D">
        <w:rPr>
          <w:rFonts w:ascii="Arial" w:hAnsi="Arial" w:cs="Arial"/>
          <w:noProof w:val="0"/>
          <w:sz w:val="24"/>
          <w:szCs w:val="24"/>
        </w:rPr>
        <w:t xml:space="preserve">tate the objective of your work, highlighting the importance and novelty. Besides it should </w:t>
      </w:r>
      <w:r w:rsidRPr="15978C2D">
        <w:rPr>
          <w:rFonts w:ascii="Arial" w:hAnsi="Arial" w:cs="Arial"/>
          <w:noProof w:val="0"/>
          <w:sz w:val="24"/>
          <w:szCs w:val="24"/>
        </w:rPr>
        <w:t>briefly pla</w:t>
      </w:r>
      <w:r w:rsidR="001E2C38" w:rsidRPr="15978C2D">
        <w:rPr>
          <w:rFonts w:ascii="Arial" w:hAnsi="Arial" w:cs="Arial"/>
          <w:noProof w:val="0"/>
          <w:sz w:val="24"/>
          <w:szCs w:val="24"/>
        </w:rPr>
        <w:t xml:space="preserve">ce the study in a broad </w:t>
      </w:r>
      <w:r w:rsidR="3CD53AD0" w:rsidRPr="15978C2D">
        <w:rPr>
          <w:rFonts w:ascii="Arial" w:hAnsi="Arial" w:cs="Arial"/>
          <w:noProof w:val="0"/>
          <w:sz w:val="24"/>
          <w:szCs w:val="24"/>
        </w:rPr>
        <w:t>context but</w:t>
      </w:r>
      <w:r w:rsidR="001E2C38" w:rsidRPr="15978C2D">
        <w:rPr>
          <w:rFonts w:ascii="Arial" w:hAnsi="Arial" w:cs="Arial"/>
          <w:noProof w:val="0"/>
          <w:sz w:val="24"/>
          <w:szCs w:val="24"/>
        </w:rPr>
        <w:t xml:space="preserve"> avoid writing a detailed literature overview or summary of your results.</w:t>
      </w:r>
    </w:p>
    <w:p w14:paraId="0C81053B" w14:textId="77777777" w:rsidR="00486753" w:rsidRDefault="00486753" w:rsidP="15978C2D">
      <w:pPr>
        <w:spacing w:line="360" w:lineRule="auto"/>
        <w:rPr>
          <w:rFonts w:ascii="Arial" w:hAnsi="Arial" w:cs="Arial"/>
          <w:noProof w:val="0"/>
          <w:sz w:val="24"/>
          <w:szCs w:val="24"/>
        </w:rPr>
      </w:pPr>
    </w:p>
    <w:p w14:paraId="64283BEA" w14:textId="1E8B5B94" w:rsidR="00502BBD" w:rsidRDefault="00502BBD" w:rsidP="15978C2D">
      <w:pPr>
        <w:spacing w:line="360" w:lineRule="auto"/>
        <w:rPr>
          <w:rFonts w:ascii="Arial" w:hAnsi="Arial" w:cs="Arial"/>
          <w:b/>
          <w:bCs/>
          <w:noProof w:val="0"/>
          <w:sz w:val="24"/>
          <w:szCs w:val="24"/>
        </w:rPr>
      </w:pPr>
      <w:r w:rsidRPr="15978C2D">
        <w:rPr>
          <w:rFonts w:ascii="Arial" w:hAnsi="Arial" w:cs="Arial"/>
          <w:b/>
          <w:bCs/>
          <w:noProof w:val="0"/>
          <w:sz w:val="24"/>
          <w:szCs w:val="24"/>
        </w:rPr>
        <w:t>2. Materials and methods</w:t>
      </w:r>
    </w:p>
    <w:p w14:paraId="1C364A51" w14:textId="74A1ED5D" w:rsidR="00171C12" w:rsidRDefault="00171C12" w:rsidP="15978C2D">
      <w:pPr>
        <w:spacing w:line="360" w:lineRule="auto"/>
        <w:rPr>
          <w:rFonts w:ascii="Arial" w:hAnsi="Arial" w:cs="Arial"/>
          <w:noProof w:val="0"/>
          <w:sz w:val="24"/>
          <w:szCs w:val="24"/>
        </w:rPr>
      </w:pPr>
      <w:r w:rsidRPr="15978C2D">
        <w:rPr>
          <w:rFonts w:ascii="Arial" w:hAnsi="Arial" w:cs="Arial"/>
          <w:noProof w:val="0"/>
          <w:sz w:val="24"/>
          <w:szCs w:val="24"/>
        </w:rPr>
        <w:lastRenderedPageBreak/>
        <w:t xml:space="preserve">This section should provide </w:t>
      </w:r>
      <w:r w:rsidR="61F3C9C6" w:rsidRPr="15978C2D">
        <w:rPr>
          <w:rFonts w:ascii="Arial" w:hAnsi="Arial" w:cs="Arial"/>
          <w:noProof w:val="0"/>
          <w:sz w:val="24"/>
          <w:szCs w:val="24"/>
        </w:rPr>
        <w:t>sufficient details</w:t>
      </w:r>
      <w:r w:rsidRPr="15978C2D">
        <w:rPr>
          <w:rFonts w:ascii="Arial" w:hAnsi="Arial" w:cs="Arial"/>
          <w:noProof w:val="0"/>
          <w:sz w:val="24"/>
          <w:szCs w:val="24"/>
        </w:rPr>
        <w:t xml:space="preserve"> about your experimental work to allow others</w:t>
      </w:r>
      <w:r w:rsidR="00D65ACB" w:rsidRPr="15978C2D">
        <w:rPr>
          <w:rFonts w:ascii="Arial" w:hAnsi="Arial" w:cs="Arial"/>
          <w:noProof w:val="0"/>
          <w:sz w:val="24"/>
          <w:szCs w:val="24"/>
        </w:rPr>
        <w:t xml:space="preserve"> to replicate the experiments. </w:t>
      </w:r>
      <w:r w:rsidR="008266FA" w:rsidRPr="15978C2D">
        <w:rPr>
          <w:rFonts w:ascii="Arial" w:hAnsi="Arial" w:cs="Arial"/>
          <w:noProof w:val="0"/>
          <w:sz w:val="24"/>
          <w:szCs w:val="24"/>
        </w:rPr>
        <w:t xml:space="preserve">The new methods should </w:t>
      </w:r>
      <w:r w:rsidR="19580395" w:rsidRPr="15978C2D">
        <w:rPr>
          <w:rFonts w:ascii="Arial" w:hAnsi="Arial" w:cs="Arial"/>
          <w:noProof w:val="0"/>
          <w:sz w:val="24"/>
          <w:szCs w:val="24"/>
        </w:rPr>
        <w:t>be described</w:t>
      </w:r>
      <w:r w:rsidR="008266FA" w:rsidRPr="15978C2D">
        <w:rPr>
          <w:rFonts w:ascii="Arial" w:hAnsi="Arial" w:cs="Arial"/>
          <w:noProof w:val="0"/>
          <w:sz w:val="24"/>
          <w:szCs w:val="24"/>
        </w:rPr>
        <w:t xml:space="preserve"> in </w:t>
      </w:r>
      <w:proofErr w:type="gramStart"/>
      <w:r w:rsidR="008266FA" w:rsidRPr="15978C2D">
        <w:rPr>
          <w:rFonts w:ascii="Arial" w:hAnsi="Arial" w:cs="Arial"/>
          <w:noProof w:val="0"/>
          <w:sz w:val="24"/>
          <w:szCs w:val="24"/>
        </w:rPr>
        <w:t>detail,</w:t>
      </w:r>
      <w:proofErr w:type="gramEnd"/>
      <w:r w:rsidR="008266FA" w:rsidRPr="15978C2D">
        <w:rPr>
          <w:rFonts w:ascii="Arial" w:hAnsi="Arial" w:cs="Arial"/>
          <w:noProof w:val="0"/>
          <w:sz w:val="24"/>
          <w:szCs w:val="24"/>
        </w:rPr>
        <w:t xml:space="preserve"> however </w:t>
      </w:r>
      <w:r w:rsidR="006E7D39" w:rsidRPr="15978C2D">
        <w:rPr>
          <w:rFonts w:ascii="Arial" w:hAnsi="Arial" w:cs="Arial"/>
          <w:noProof w:val="0"/>
          <w:sz w:val="24"/>
          <w:szCs w:val="24"/>
        </w:rPr>
        <w:t xml:space="preserve">the method you used has already been published, provide a summary and cite the source. </w:t>
      </w:r>
      <w:r w:rsidR="008A524D" w:rsidRPr="15978C2D">
        <w:rPr>
          <w:rFonts w:ascii="Arial" w:hAnsi="Arial" w:cs="Arial"/>
          <w:noProof w:val="0"/>
          <w:sz w:val="24"/>
          <w:szCs w:val="24"/>
        </w:rPr>
        <w:t>This chapter can be div</w:t>
      </w:r>
      <w:r w:rsidR="15C4115F" w:rsidRPr="15978C2D">
        <w:rPr>
          <w:rFonts w:ascii="Arial" w:hAnsi="Arial" w:cs="Arial"/>
          <w:noProof w:val="0"/>
          <w:sz w:val="24"/>
          <w:szCs w:val="24"/>
        </w:rPr>
        <w:t>i</w:t>
      </w:r>
      <w:r w:rsidR="008A524D" w:rsidRPr="15978C2D">
        <w:rPr>
          <w:rFonts w:ascii="Arial" w:hAnsi="Arial" w:cs="Arial"/>
          <w:noProof w:val="0"/>
          <w:sz w:val="24"/>
          <w:szCs w:val="24"/>
        </w:rPr>
        <w:t>ded into subchapters, according to the samples.</w:t>
      </w:r>
    </w:p>
    <w:p w14:paraId="22B798CE" w14:textId="77777777" w:rsidR="008A524D" w:rsidRPr="00171C12" w:rsidRDefault="008A524D" w:rsidP="15978C2D">
      <w:pPr>
        <w:spacing w:line="360" w:lineRule="auto"/>
        <w:rPr>
          <w:rFonts w:ascii="Arial" w:hAnsi="Arial" w:cs="Arial"/>
          <w:noProof w:val="0"/>
          <w:sz w:val="24"/>
          <w:szCs w:val="24"/>
        </w:rPr>
      </w:pPr>
    </w:p>
    <w:p w14:paraId="66CFFB4E" w14:textId="49B34E3A" w:rsidR="00502BBD" w:rsidRDefault="00502BBD" w:rsidP="15978C2D">
      <w:pPr>
        <w:spacing w:line="360" w:lineRule="auto"/>
        <w:rPr>
          <w:rFonts w:ascii="Arial" w:hAnsi="Arial" w:cs="Arial"/>
          <w:i/>
          <w:iCs/>
          <w:noProof w:val="0"/>
          <w:sz w:val="24"/>
          <w:szCs w:val="24"/>
        </w:rPr>
      </w:pPr>
      <w:r w:rsidRPr="15978C2D">
        <w:rPr>
          <w:rFonts w:ascii="Arial" w:hAnsi="Arial" w:cs="Arial"/>
          <w:i/>
          <w:iCs/>
          <w:noProof w:val="0"/>
          <w:sz w:val="24"/>
          <w:szCs w:val="24"/>
        </w:rPr>
        <w:t xml:space="preserve">2.1 </w:t>
      </w:r>
      <w:r w:rsidR="008A524D" w:rsidRPr="15978C2D">
        <w:rPr>
          <w:rFonts w:ascii="Arial" w:hAnsi="Arial" w:cs="Arial"/>
          <w:i/>
          <w:iCs/>
          <w:noProof w:val="0"/>
          <w:sz w:val="24"/>
          <w:szCs w:val="24"/>
        </w:rPr>
        <w:t>Subchapter 1</w:t>
      </w:r>
    </w:p>
    <w:p w14:paraId="67B98733" w14:textId="58088241" w:rsidR="00207CBC" w:rsidRDefault="00207CBC" w:rsidP="15978C2D">
      <w:pPr>
        <w:spacing w:line="360" w:lineRule="auto"/>
        <w:rPr>
          <w:rFonts w:ascii="Arial" w:hAnsi="Arial" w:cs="Arial"/>
          <w:noProof w:val="0"/>
          <w:sz w:val="24"/>
          <w:szCs w:val="24"/>
        </w:rPr>
      </w:pPr>
      <w:r w:rsidRPr="15978C2D">
        <w:rPr>
          <w:rFonts w:ascii="Arial" w:hAnsi="Arial" w:cs="Arial"/>
          <w:noProof w:val="0"/>
          <w:sz w:val="24"/>
          <w:szCs w:val="24"/>
        </w:rPr>
        <w:t xml:space="preserve">2.1.1 </w:t>
      </w:r>
      <w:proofErr w:type="spellStart"/>
      <w:r w:rsidRPr="15978C2D">
        <w:rPr>
          <w:rFonts w:ascii="Arial" w:hAnsi="Arial" w:cs="Arial"/>
          <w:noProof w:val="0"/>
          <w:sz w:val="24"/>
          <w:szCs w:val="24"/>
        </w:rPr>
        <w:t>Subsubchapter</w:t>
      </w:r>
      <w:proofErr w:type="spellEnd"/>
    </w:p>
    <w:p w14:paraId="265CFAA6" w14:textId="77777777" w:rsidR="00207CBC" w:rsidRPr="00207CBC" w:rsidRDefault="00207CBC" w:rsidP="15978C2D">
      <w:pPr>
        <w:spacing w:line="360" w:lineRule="auto"/>
        <w:rPr>
          <w:rFonts w:ascii="Arial" w:hAnsi="Arial" w:cs="Arial"/>
          <w:noProof w:val="0"/>
          <w:sz w:val="24"/>
          <w:szCs w:val="24"/>
        </w:rPr>
      </w:pPr>
    </w:p>
    <w:p w14:paraId="31DF4119" w14:textId="61F41B36" w:rsidR="00502BBD" w:rsidRDefault="00502BBD" w:rsidP="15978C2D">
      <w:pPr>
        <w:spacing w:line="360" w:lineRule="auto"/>
        <w:rPr>
          <w:rFonts w:ascii="Arial" w:hAnsi="Arial" w:cs="Arial"/>
          <w:i/>
          <w:iCs/>
          <w:noProof w:val="0"/>
          <w:sz w:val="24"/>
          <w:szCs w:val="24"/>
        </w:rPr>
      </w:pPr>
      <w:r w:rsidRPr="15978C2D">
        <w:rPr>
          <w:rFonts w:ascii="Arial" w:hAnsi="Arial" w:cs="Arial"/>
          <w:i/>
          <w:iCs/>
          <w:noProof w:val="0"/>
          <w:sz w:val="24"/>
          <w:szCs w:val="24"/>
        </w:rPr>
        <w:t xml:space="preserve">2.2 </w:t>
      </w:r>
      <w:r w:rsidR="008A524D" w:rsidRPr="15978C2D">
        <w:rPr>
          <w:rFonts w:ascii="Arial" w:hAnsi="Arial" w:cs="Arial"/>
          <w:i/>
          <w:iCs/>
          <w:noProof w:val="0"/>
          <w:sz w:val="24"/>
          <w:szCs w:val="24"/>
        </w:rPr>
        <w:t>Subchapter 2</w:t>
      </w:r>
    </w:p>
    <w:p w14:paraId="5979CA2F" w14:textId="77777777" w:rsidR="00207CBC" w:rsidRDefault="00207CBC" w:rsidP="15978C2D">
      <w:pPr>
        <w:spacing w:line="360" w:lineRule="auto"/>
        <w:rPr>
          <w:rFonts w:ascii="Arial" w:hAnsi="Arial" w:cs="Arial"/>
          <w:i/>
          <w:iCs/>
          <w:noProof w:val="0"/>
          <w:sz w:val="24"/>
          <w:szCs w:val="24"/>
        </w:rPr>
      </w:pPr>
    </w:p>
    <w:p w14:paraId="7F6F0A89" w14:textId="17CAB174" w:rsidR="008A524D" w:rsidRDefault="008A524D" w:rsidP="15978C2D">
      <w:pPr>
        <w:spacing w:line="360" w:lineRule="auto"/>
        <w:rPr>
          <w:rFonts w:ascii="Arial" w:hAnsi="Arial" w:cs="Arial"/>
          <w:i/>
          <w:iCs/>
          <w:noProof w:val="0"/>
          <w:sz w:val="24"/>
          <w:szCs w:val="24"/>
        </w:rPr>
      </w:pPr>
      <w:r w:rsidRPr="15978C2D">
        <w:rPr>
          <w:rFonts w:ascii="Arial" w:hAnsi="Arial" w:cs="Arial"/>
          <w:i/>
          <w:iCs/>
          <w:noProof w:val="0"/>
          <w:sz w:val="24"/>
          <w:szCs w:val="24"/>
        </w:rPr>
        <w:t>2.3 Subchapter 3</w:t>
      </w:r>
    </w:p>
    <w:p w14:paraId="6350039D" w14:textId="77777777" w:rsidR="008266FA" w:rsidRPr="00502BBD" w:rsidRDefault="008266FA" w:rsidP="15978C2D">
      <w:pPr>
        <w:spacing w:line="360" w:lineRule="auto"/>
        <w:rPr>
          <w:rFonts w:ascii="Arial" w:hAnsi="Arial" w:cs="Arial"/>
          <w:i/>
          <w:iCs/>
          <w:noProof w:val="0"/>
          <w:sz w:val="24"/>
          <w:szCs w:val="24"/>
        </w:rPr>
      </w:pPr>
    </w:p>
    <w:p w14:paraId="33F9249F" w14:textId="4D7A1131" w:rsidR="00502BBD" w:rsidRPr="00502BBD" w:rsidRDefault="00502BBD" w:rsidP="15978C2D">
      <w:pPr>
        <w:spacing w:line="360" w:lineRule="auto"/>
        <w:rPr>
          <w:rFonts w:ascii="Arial" w:hAnsi="Arial" w:cs="Arial"/>
          <w:b/>
          <w:bCs/>
          <w:noProof w:val="0"/>
          <w:sz w:val="24"/>
          <w:szCs w:val="24"/>
        </w:rPr>
      </w:pPr>
      <w:r w:rsidRPr="15978C2D">
        <w:rPr>
          <w:rFonts w:ascii="Arial" w:hAnsi="Arial" w:cs="Arial"/>
          <w:b/>
          <w:bCs/>
          <w:noProof w:val="0"/>
          <w:sz w:val="24"/>
          <w:szCs w:val="24"/>
        </w:rPr>
        <w:t>3. Results</w:t>
      </w:r>
    </w:p>
    <w:p w14:paraId="45715032" w14:textId="71985122" w:rsidR="00F650BC" w:rsidRDefault="00207CBC" w:rsidP="15978C2D">
      <w:pPr>
        <w:spacing w:line="360" w:lineRule="auto"/>
        <w:rPr>
          <w:rFonts w:ascii="Arial" w:hAnsi="Arial" w:cs="Arial"/>
          <w:noProof w:val="0"/>
          <w:sz w:val="24"/>
          <w:szCs w:val="24"/>
        </w:rPr>
      </w:pPr>
      <w:r w:rsidRPr="15978C2D">
        <w:rPr>
          <w:rFonts w:ascii="Arial" w:hAnsi="Arial" w:cs="Arial"/>
          <w:noProof w:val="0"/>
          <w:sz w:val="24"/>
          <w:szCs w:val="24"/>
        </w:rPr>
        <w:t>This section should describe the results of the experimental work. It shoul</w:t>
      </w:r>
      <w:r w:rsidR="55E85399" w:rsidRPr="15978C2D">
        <w:rPr>
          <w:rFonts w:ascii="Arial" w:hAnsi="Arial" w:cs="Arial"/>
          <w:noProof w:val="0"/>
          <w:sz w:val="24"/>
          <w:szCs w:val="24"/>
        </w:rPr>
        <w:t>d</w:t>
      </w:r>
      <w:r w:rsidRPr="15978C2D">
        <w:rPr>
          <w:rFonts w:ascii="Arial" w:hAnsi="Arial" w:cs="Arial"/>
          <w:noProof w:val="0"/>
          <w:sz w:val="24"/>
          <w:szCs w:val="24"/>
        </w:rPr>
        <w:t xml:space="preserve"> be concise, clear and precise. </w:t>
      </w:r>
      <w:r w:rsidR="00BD35BE" w:rsidRPr="15978C2D">
        <w:rPr>
          <w:rFonts w:ascii="Arial" w:hAnsi="Arial" w:cs="Arial"/>
          <w:noProof w:val="0"/>
          <w:sz w:val="24"/>
          <w:szCs w:val="24"/>
        </w:rPr>
        <w:t xml:space="preserve">Figures and tables must be inserted into </w:t>
      </w:r>
      <w:r w:rsidR="497ACC2C" w:rsidRPr="15978C2D">
        <w:rPr>
          <w:rFonts w:ascii="Arial" w:hAnsi="Arial" w:cs="Arial"/>
          <w:noProof w:val="0"/>
          <w:sz w:val="24"/>
          <w:szCs w:val="24"/>
        </w:rPr>
        <w:t>their</w:t>
      </w:r>
      <w:r w:rsidR="00BD35BE" w:rsidRPr="15978C2D">
        <w:rPr>
          <w:rFonts w:ascii="Arial" w:hAnsi="Arial" w:cs="Arial"/>
          <w:noProof w:val="0"/>
          <w:sz w:val="24"/>
          <w:szCs w:val="24"/>
        </w:rPr>
        <w:t xml:space="preserve"> inte</w:t>
      </w:r>
      <w:r w:rsidR="6AB06259" w:rsidRPr="15978C2D">
        <w:rPr>
          <w:rFonts w:ascii="Arial" w:hAnsi="Arial" w:cs="Arial"/>
          <w:noProof w:val="0"/>
          <w:sz w:val="24"/>
          <w:szCs w:val="24"/>
        </w:rPr>
        <w:t>n</w:t>
      </w:r>
      <w:r w:rsidR="00BD35BE" w:rsidRPr="15978C2D">
        <w:rPr>
          <w:rFonts w:ascii="Arial" w:hAnsi="Arial" w:cs="Arial"/>
          <w:noProof w:val="0"/>
          <w:sz w:val="24"/>
          <w:szCs w:val="24"/>
        </w:rPr>
        <w:t>ded p</w:t>
      </w:r>
      <w:r w:rsidR="66237F46" w:rsidRPr="15978C2D">
        <w:rPr>
          <w:rFonts w:ascii="Arial" w:hAnsi="Arial" w:cs="Arial"/>
          <w:noProof w:val="0"/>
          <w:sz w:val="24"/>
          <w:szCs w:val="24"/>
        </w:rPr>
        <w:t>osition</w:t>
      </w:r>
      <w:r w:rsidR="00BD35BE" w:rsidRPr="15978C2D">
        <w:rPr>
          <w:rFonts w:ascii="Arial" w:hAnsi="Arial" w:cs="Arial"/>
          <w:noProof w:val="0"/>
          <w:sz w:val="24"/>
          <w:szCs w:val="24"/>
        </w:rPr>
        <w:t xml:space="preserve">. </w:t>
      </w:r>
      <w:r w:rsidR="00F650BC" w:rsidRPr="15978C2D">
        <w:rPr>
          <w:rFonts w:ascii="Arial" w:hAnsi="Arial" w:cs="Arial"/>
          <w:noProof w:val="0"/>
          <w:sz w:val="24"/>
          <w:szCs w:val="24"/>
        </w:rPr>
        <w:t>This chapter</w:t>
      </w:r>
      <w:r w:rsidR="00BD35BE" w:rsidRPr="15978C2D">
        <w:rPr>
          <w:rFonts w:ascii="Arial" w:hAnsi="Arial" w:cs="Arial"/>
          <w:noProof w:val="0"/>
          <w:sz w:val="24"/>
          <w:szCs w:val="24"/>
        </w:rPr>
        <w:t xml:space="preserve"> also</w:t>
      </w:r>
      <w:r w:rsidR="00F650BC" w:rsidRPr="15978C2D">
        <w:rPr>
          <w:rFonts w:ascii="Arial" w:hAnsi="Arial" w:cs="Arial"/>
          <w:noProof w:val="0"/>
          <w:sz w:val="24"/>
          <w:szCs w:val="24"/>
        </w:rPr>
        <w:t xml:space="preserve"> can be divided into subchapters</w:t>
      </w:r>
      <w:r w:rsidR="00BD35BE" w:rsidRPr="15978C2D">
        <w:rPr>
          <w:rFonts w:ascii="Arial" w:hAnsi="Arial" w:cs="Arial"/>
          <w:noProof w:val="0"/>
          <w:sz w:val="24"/>
          <w:szCs w:val="24"/>
        </w:rPr>
        <w:t xml:space="preserve"> and </w:t>
      </w:r>
      <w:proofErr w:type="spellStart"/>
      <w:r w:rsidR="00BD35BE" w:rsidRPr="15978C2D">
        <w:rPr>
          <w:rFonts w:ascii="Arial" w:hAnsi="Arial" w:cs="Arial"/>
          <w:noProof w:val="0"/>
          <w:sz w:val="24"/>
          <w:szCs w:val="24"/>
        </w:rPr>
        <w:t>subsubchapters</w:t>
      </w:r>
      <w:proofErr w:type="spellEnd"/>
      <w:r w:rsidR="00F650BC" w:rsidRPr="15978C2D">
        <w:rPr>
          <w:rFonts w:ascii="Arial" w:hAnsi="Arial" w:cs="Arial"/>
          <w:noProof w:val="0"/>
          <w:sz w:val="24"/>
          <w:szCs w:val="24"/>
        </w:rPr>
        <w:t xml:space="preserve">, according to </w:t>
      </w:r>
      <w:r w:rsidR="00BD35BE" w:rsidRPr="15978C2D">
        <w:rPr>
          <w:rFonts w:ascii="Arial" w:hAnsi="Arial" w:cs="Arial"/>
          <w:noProof w:val="0"/>
          <w:sz w:val="24"/>
          <w:szCs w:val="24"/>
        </w:rPr>
        <w:t>the samples given in the „2. Materials and methods” section.</w:t>
      </w:r>
      <w:r w:rsidR="00F650BC" w:rsidRPr="15978C2D">
        <w:rPr>
          <w:rFonts w:ascii="Arial" w:hAnsi="Arial" w:cs="Arial"/>
          <w:noProof w:val="0"/>
          <w:sz w:val="24"/>
          <w:szCs w:val="24"/>
        </w:rPr>
        <w:t xml:space="preserve"> </w:t>
      </w:r>
    </w:p>
    <w:p w14:paraId="69034101" w14:textId="23EA6C3E" w:rsidR="00BD35BE" w:rsidRDefault="00BD35BE" w:rsidP="15978C2D">
      <w:pPr>
        <w:spacing w:line="360" w:lineRule="auto"/>
        <w:rPr>
          <w:rFonts w:ascii="Arial" w:hAnsi="Arial" w:cs="Arial"/>
          <w:noProof w:val="0"/>
          <w:sz w:val="24"/>
          <w:szCs w:val="24"/>
        </w:rPr>
      </w:pPr>
    </w:p>
    <w:p w14:paraId="54692175" w14:textId="6FB83F1D" w:rsidR="00F650BC" w:rsidRPr="00BD35BE" w:rsidRDefault="00BD35BE" w:rsidP="15978C2D">
      <w:pPr>
        <w:spacing w:line="360" w:lineRule="auto"/>
        <w:rPr>
          <w:rFonts w:ascii="Arial" w:hAnsi="Arial" w:cs="Arial"/>
          <w:i/>
          <w:iCs/>
          <w:noProof w:val="0"/>
          <w:sz w:val="24"/>
          <w:szCs w:val="24"/>
        </w:rPr>
      </w:pPr>
      <w:r w:rsidRPr="15978C2D">
        <w:rPr>
          <w:rFonts w:ascii="Arial" w:hAnsi="Arial" w:cs="Arial"/>
          <w:i/>
          <w:iCs/>
          <w:noProof w:val="0"/>
          <w:sz w:val="24"/>
          <w:szCs w:val="24"/>
        </w:rPr>
        <w:t>3.1 Figures and tables</w:t>
      </w:r>
    </w:p>
    <w:p w14:paraId="4AE65655" w14:textId="0C4E0D1B" w:rsidR="00BD35BE" w:rsidRDefault="00BD35BE" w:rsidP="15978C2D">
      <w:pPr>
        <w:spacing w:line="360" w:lineRule="auto"/>
        <w:rPr>
          <w:rFonts w:ascii="Arial" w:hAnsi="Arial" w:cs="Arial"/>
          <w:noProof w:val="0"/>
          <w:sz w:val="24"/>
          <w:szCs w:val="24"/>
        </w:rPr>
      </w:pPr>
      <w:r w:rsidRPr="15978C2D">
        <w:rPr>
          <w:rFonts w:ascii="Arial" w:hAnsi="Arial" w:cs="Arial"/>
          <w:noProof w:val="0"/>
          <w:sz w:val="24"/>
          <w:szCs w:val="24"/>
        </w:rPr>
        <w:t>All figures and tables must be inserted into their intended p</w:t>
      </w:r>
      <w:r w:rsidR="76DCAD51" w:rsidRPr="15978C2D">
        <w:rPr>
          <w:rFonts w:ascii="Arial" w:hAnsi="Arial" w:cs="Arial"/>
          <w:noProof w:val="0"/>
          <w:sz w:val="24"/>
          <w:szCs w:val="24"/>
        </w:rPr>
        <w:t>osition</w:t>
      </w:r>
      <w:r w:rsidR="00852450" w:rsidRPr="15978C2D">
        <w:rPr>
          <w:rFonts w:ascii="Arial" w:hAnsi="Arial" w:cs="Arial"/>
          <w:noProof w:val="0"/>
          <w:sz w:val="24"/>
          <w:szCs w:val="24"/>
        </w:rPr>
        <w:t>,</w:t>
      </w:r>
      <w:r w:rsidR="00852450" w:rsidRPr="15978C2D">
        <w:rPr>
          <w:noProof w:val="0"/>
        </w:rPr>
        <w:t xml:space="preserve"> </w:t>
      </w:r>
      <w:r w:rsidR="00852450" w:rsidRPr="15978C2D">
        <w:rPr>
          <w:rFonts w:ascii="Arial" w:hAnsi="Arial" w:cs="Arial"/>
          <w:noProof w:val="0"/>
          <w:sz w:val="24"/>
          <w:szCs w:val="24"/>
        </w:rPr>
        <w:t>align</w:t>
      </w:r>
      <w:r w:rsidR="0F3FD325" w:rsidRPr="15978C2D">
        <w:rPr>
          <w:rFonts w:ascii="Arial" w:hAnsi="Arial" w:cs="Arial"/>
          <w:noProof w:val="0"/>
          <w:sz w:val="24"/>
          <w:szCs w:val="24"/>
        </w:rPr>
        <w:t>ed</w:t>
      </w:r>
      <w:r w:rsidR="00852450" w:rsidRPr="15978C2D">
        <w:rPr>
          <w:rFonts w:ascii="Arial" w:hAnsi="Arial" w:cs="Arial"/>
          <w:noProof w:val="0"/>
          <w:sz w:val="24"/>
          <w:szCs w:val="24"/>
        </w:rPr>
        <w:t xml:space="preserve"> horizontally to the center</w:t>
      </w:r>
      <w:r w:rsidRPr="15978C2D">
        <w:rPr>
          <w:rFonts w:ascii="Arial" w:hAnsi="Arial" w:cs="Arial"/>
          <w:noProof w:val="0"/>
          <w:sz w:val="24"/>
          <w:szCs w:val="24"/>
        </w:rPr>
        <w:t xml:space="preserve">. </w:t>
      </w:r>
      <w:r w:rsidR="00852450" w:rsidRPr="15978C2D">
        <w:rPr>
          <w:rFonts w:ascii="Arial" w:hAnsi="Arial" w:cs="Arial"/>
          <w:noProof w:val="0"/>
          <w:sz w:val="24"/>
          <w:szCs w:val="24"/>
        </w:rPr>
        <w:t>The figure and table captions should be concise</w:t>
      </w:r>
      <w:r w:rsidR="0A90BE52" w:rsidRPr="15978C2D">
        <w:rPr>
          <w:rFonts w:ascii="Arial" w:hAnsi="Arial" w:cs="Arial"/>
          <w:noProof w:val="0"/>
          <w:sz w:val="24"/>
          <w:szCs w:val="24"/>
        </w:rPr>
        <w:t>ly</w:t>
      </w:r>
      <w:r w:rsidR="00852450" w:rsidRPr="15978C2D">
        <w:rPr>
          <w:rFonts w:ascii="Arial" w:hAnsi="Arial" w:cs="Arial"/>
          <w:noProof w:val="0"/>
          <w:sz w:val="24"/>
          <w:szCs w:val="24"/>
        </w:rPr>
        <w:t xml:space="preserve"> written in Arial at 10 pt. </w:t>
      </w:r>
      <w:r w:rsidRPr="15978C2D">
        <w:rPr>
          <w:rFonts w:ascii="Arial" w:hAnsi="Arial" w:cs="Arial"/>
          <w:noProof w:val="0"/>
          <w:sz w:val="24"/>
          <w:szCs w:val="24"/>
        </w:rPr>
        <w:t>A minimum of 300 DPI resolution is required in case of figures.</w:t>
      </w:r>
      <w:r w:rsidR="00034798" w:rsidRPr="15978C2D">
        <w:rPr>
          <w:rFonts w:ascii="Arial" w:hAnsi="Arial" w:cs="Arial"/>
          <w:noProof w:val="0"/>
          <w:sz w:val="24"/>
          <w:szCs w:val="24"/>
        </w:rPr>
        <w:t xml:space="preserve"> The </w:t>
      </w:r>
      <w:r w:rsidR="760F5683" w:rsidRPr="15978C2D">
        <w:rPr>
          <w:rFonts w:ascii="Arial" w:hAnsi="Arial" w:cs="Arial"/>
          <w:noProof w:val="0"/>
          <w:sz w:val="24"/>
          <w:szCs w:val="24"/>
        </w:rPr>
        <w:t>f</w:t>
      </w:r>
      <w:r w:rsidR="00034798" w:rsidRPr="15978C2D">
        <w:rPr>
          <w:rFonts w:ascii="Arial" w:hAnsi="Arial" w:cs="Arial"/>
          <w:noProof w:val="0"/>
          <w:sz w:val="24"/>
          <w:szCs w:val="24"/>
        </w:rPr>
        <w:t xml:space="preserve">igures should be uploaded during </w:t>
      </w:r>
      <w:r w:rsidR="00852450" w:rsidRPr="15978C2D">
        <w:rPr>
          <w:rFonts w:ascii="Arial" w:hAnsi="Arial" w:cs="Arial"/>
          <w:noProof w:val="0"/>
          <w:sz w:val="24"/>
          <w:szCs w:val="24"/>
        </w:rPr>
        <w:t>the submission in .tiff</w:t>
      </w:r>
      <w:r w:rsidR="33FB9D90" w:rsidRPr="15978C2D">
        <w:rPr>
          <w:rFonts w:ascii="Arial" w:hAnsi="Arial" w:cs="Arial"/>
          <w:noProof w:val="0"/>
          <w:sz w:val="24"/>
          <w:szCs w:val="24"/>
        </w:rPr>
        <w:t xml:space="preserve"> or in .</w:t>
      </w:r>
      <w:proofErr w:type="spellStart"/>
      <w:r w:rsidR="33FB9D90" w:rsidRPr="15978C2D">
        <w:rPr>
          <w:rFonts w:ascii="Arial" w:hAnsi="Arial" w:cs="Arial"/>
          <w:noProof w:val="0"/>
          <w:sz w:val="24"/>
          <w:szCs w:val="24"/>
        </w:rPr>
        <w:t>png</w:t>
      </w:r>
      <w:proofErr w:type="spellEnd"/>
      <w:r w:rsidR="00852450" w:rsidRPr="15978C2D">
        <w:rPr>
          <w:rFonts w:ascii="Arial" w:hAnsi="Arial" w:cs="Arial"/>
          <w:noProof w:val="0"/>
          <w:sz w:val="24"/>
          <w:szCs w:val="24"/>
        </w:rPr>
        <w:t xml:space="preserve"> format.</w:t>
      </w:r>
    </w:p>
    <w:p w14:paraId="03D23554" w14:textId="36E47FF4" w:rsidR="00A358E1" w:rsidRDefault="00A358E1" w:rsidP="15978C2D">
      <w:pPr>
        <w:spacing w:line="360" w:lineRule="auto"/>
        <w:rPr>
          <w:rFonts w:ascii="Arial" w:hAnsi="Arial" w:cs="Arial"/>
          <w:noProof w:val="0"/>
          <w:sz w:val="24"/>
          <w:szCs w:val="24"/>
        </w:rPr>
      </w:pPr>
      <w:r w:rsidRPr="00BD35BE">
        <w:rPr>
          <w:rFonts w:ascii="Arial" w:hAnsi="Arial" w:cs="Arial"/>
          <w:sz w:val="24"/>
          <w:szCs w:val="24"/>
          <w:lang w:val="hu-HU"/>
        </w:rPr>
        <mc:AlternateContent>
          <mc:Choice Requires="wpg">
            <w:drawing>
              <wp:anchor distT="0" distB="0" distL="114300" distR="114300" simplePos="0" relativeHeight="251659264" behindDoc="0" locked="0" layoutInCell="1" allowOverlap="1" wp14:anchorId="322F065B" wp14:editId="09FD8BC5">
                <wp:simplePos x="0" y="0"/>
                <wp:positionH relativeFrom="margin">
                  <wp:align>center</wp:align>
                </wp:positionH>
                <wp:positionV relativeFrom="paragraph">
                  <wp:posOffset>6170</wp:posOffset>
                </wp:positionV>
                <wp:extent cx="2214000" cy="1130400"/>
                <wp:effectExtent l="19050" t="0" r="15240" b="12700"/>
                <wp:wrapNone/>
                <wp:docPr id="8" name="Csoportba foglalás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14000" cy="1130400"/>
                          <a:chOff x="0" y="0"/>
                          <a:chExt cx="4431141" cy="2261682"/>
                        </a:xfrm>
                      </wpg:grpSpPr>
                      <wps:wsp>
                        <wps:cNvPr id="2" name="Téglalap 2"/>
                        <wps:cNvSpPr/>
                        <wps:spPr>
                          <a:xfrm>
                            <a:off x="2631141" y="461682"/>
                            <a:ext cx="1800000" cy="1800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Téglalap 3"/>
                        <wps:cNvSpPr/>
                        <wps:spPr>
                          <a:xfrm>
                            <a:off x="0" y="461682"/>
                            <a:ext cx="1800000" cy="1800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Szövegdoboz 5"/>
                        <wps:cNvSpPr txBox="1"/>
                        <wps:spPr>
                          <a:xfrm>
                            <a:off x="0" y="0"/>
                            <a:ext cx="887089" cy="475165"/>
                          </a:xfrm>
                          <a:prstGeom prst="rect">
                            <a:avLst/>
                          </a:prstGeom>
                          <a:noFill/>
                        </wps:spPr>
                        <wps:txbx>
                          <w:txbxContent>
                            <w:p w14:paraId="316D8789" w14:textId="77777777" w:rsidR="00BD35BE" w:rsidRPr="00BD35BE" w:rsidRDefault="00BD35BE" w:rsidP="00BD35BE">
                              <w:pPr>
                                <w:pStyle w:val="NormlWeb"/>
                                <w:spacing w:before="0" w:beforeAutospacing="0" w:after="0" w:afterAutospacing="0"/>
                                <w:rPr>
                                  <w:sz w:val="20"/>
                                  <w:szCs w:val="20"/>
                                </w:rPr>
                              </w:pPr>
                              <w:r w:rsidRPr="00BD35BE">
                                <w:rPr>
                                  <w:rFonts w:ascii="Arial" w:hAnsi="Arial" w:cs="Arial"/>
                                  <w:b/>
                                  <w:bCs/>
                                  <w:color w:val="000000" w:themeColor="text1"/>
                                  <w:kern w:val="24"/>
                                  <w:sz w:val="20"/>
                                  <w:szCs w:val="20"/>
                                </w:rPr>
                                <w:t>(a)</w:t>
                              </w:r>
                            </w:p>
                          </w:txbxContent>
                        </wps:txbx>
                        <wps:bodyPr wrap="square" rtlCol="0">
                          <a:spAutoFit/>
                        </wps:bodyPr>
                      </wps:wsp>
                      <wps:wsp>
                        <wps:cNvPr id="5" name="Szövegdoboz 6"/>
                        <wps:cNvSpPr txBox="1"/>
                        <wps:spPr>
                          <a:xfrm>
                            <a:off x="2629220" y="0"/>
                            <a:ext cx="1152707" cy="475165"/>
                          </a:xfrm>
                          <a:prstGeom prst="rect">
                            <a:avLst/>
                          </a:prstGeom>
                          <a:noFill/>
                        </wps:spPr>
                        <wps:txbx>
                          <w:txbxContent>
                            <w:p w14:paraId="4CE78A47" w14:textId="77777777" w:rsidR="00BD35BE" w:rsidRPr="00BD35BE" w:rsidRDefault="00BD35BE" w:rsidP="00BD35BE">
                              <w:pPr>
                                <w:pStyle w:val="NormlWeb"/>
                                <w:spacing w:before="0" w:beforeAutospacing="0" w:after="0" w:afterAutospacing="0"/>
                                <w:rPr>
                                  <w:sz w:val="20"/>
                                  <w:szCs w:val="20"/>
                                </w:rPr>
                              </w:pPr>
                              <w:r w:rsidRPr="00BD35BE">
                                <w:rPr>
                                  <w:rFonts w:ascii="Arial" w:hAnsi="Arial" w:cs="Arial"/>
                                  <w:b/>
                                  <w:bCs/>
                                  <w:color w:val="000000" w:themeColor="text1"/>
                                  <w:kern w:val="24"/>
                                  <w:sz w:val="20"/>
                                  <w:szCs w:val="20"/>
                                </w:rPr>
                                <w:t>(b)</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322F065B" id="Csoportba foglalás 7" o:spid="_x0000_s1026" style="position:absolute;left:0;text-align:left;margin-left:0;margin-top:.5pt;width:174.35pt;height:89pt;z-index:251659264;mso-position-horizontal:center;mso-position-horizontal-relative:margin;mso-width-relative:margin;mso-height-relative:margin" coordsize="44311,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">
                <o:lock v:ext="edit" aspectratio="t"/>
                <v:rect id="Téglalap 2" o:spid="_x0000_s1027" style="position:absolute;left:26311;top:4616;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" filled="f" strokecolor="black [3213]" strokeweight="2.25pt"/>
                <v:rect id="Téglalap 3" o:spid="_x0000_s1028" style="position:absolute;top:4616;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" filled="f" strokecolor="black [3213]" strokeweight="2.25pt"/>
                <v:shapetype id="_x0000_t202" coordsize="21600,21600" o:spt="202" path="m,l,21600r21600,l21600,xe">
                  <v:stroke joinstyle="miter"/>
                  <v:path gradientshapeok="t" o:connecttype="rect"/>
                </v:shapetype>
                <v:shape id="Szövegdoboz 5" o:spid="_x0000_s1029" type="#_x0000_t202" style="position:absolute;width:8870;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316D8789" w14:textId="77777777" w:rsidR="00BD35BE" w:rsidRPr="00BD35BE" w:rsidRDefault="00BD35BE" w:rsidP="00BD35BE">
                        <w:pPr>
                          <w:pStyle w:val="NormlWeb"/>
                          <w:spacing w:before="0" w:beforeAutospacing="0" w:after="0" w:afterAutospacing="0"/>
                          <w:rPr>
                            <w:sz w:val="20"/>
                            <w:szCs w:val="20"/>
                          </w:rPr>
                        </w:pPr>
                        <w:r w:rsidRPr="00BD35BE">
                          <w:rPr>
                            <w:rFonts w:ascii="Arial" w:hAnsi="Arial" w:cs="Arial"/>
                            <w:b/>
                            <w:bCs/>
                            <w:color w:val="000000" w:themeColor="text1"/>
                            <w:kern w:val="24"/>
                            <w:sz w:val="20"/>
                            <w:szCs w:val="20"/>
                          </w:rPr>
                          <w:t>(a)</w:t>
                        </w:r>
                      </w:p>
                    </w:txbxContent>
                  </v:textbox>
                </v:shape>
                <v:shape id="Szövegdoboz 6" o:spid="_x0000_s1030" type="#_x0000_t202" style="position:absolute;left:26292;width:11527;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CE78A47" w14:textId="77777777" w:rsidR="00BD35BE" w:rsidRPr="00BD35BE" w:rsidRDefault="00BD35BE" w:rsidP="00BD35BE">
                        <w:pPr>
                          <w:pStyle w:val="NormlWeb"/>
                          <w:spacing w:before="0" w:beforeAutospacing="0" w:after="0" w:afterAutospacing="0"/>
                          <w:rPr>
                            <w:sz w:val="20"/>
                            <w:szCs w:val="20"/>
                          </w:rPr>
                        </w:pPr>
                        <w:r w:rsidRPr="00BD35BE">
                          <w:rPr>
                            <w:rFonts w:ascii="Arial" w:hAnsi="Arial" w:cs="Arial"/>
                            <w:b/>
                            <w:bCs/>
                            <w:color w:val="000000" w:themeColor="text1"/>
                            <w:kern w:val="24"/>
                            <w:sz w:val="20"/>
                            <w:szCs w:val="20"/>
                          </w:rPr>
                          <w:t>(b)</w:t>
                        </w:r>
                      </w:p>
                    </w:txbxContent>
                  </v:textbox>
                </v:shape>
                <w10:wrap anchorx="margin"/>
              </v:group>
            </w:pict>
          </mc:Fallback>
        </mc:AlternateContent>
      </w:r>
    </w:p>
    <w:p w14:paraId="417EB0DF" w14:textId="77777777" w:rsidR="00A358E1" w:rsidRDefault="00A358E1" w:rsidP="15978C2D">
      <w:pPr>
        <w:spacing w:line="360" w:lineRule="auto"/>
        <w:rPr>
          <w:rFonts w:ascii="Arial" w:hAnsi="Arial" w:cs="Arial"/>
          <w:noProof w:val="0"/>
          <w:sz w:val="24"/>
          <w:szCs w:val="24"/>
        </w:rPr>
      </w:pPr>
    </w:p>
    <w:p w14:paraId="47BE951E" w14:textId="11582F98" w:rsidR="00BD35BE" w:rsidRPr="00BD35BE" w:rsidRDefault="00BD35BE" w:rsidP="15978C2D">
      <w:pPr>
        <w:spacing w:line="360" w:lineRule="auto"/>
        <w:rPr>
          <w:rFonts w:ascii="Arial" w:hAnsi="Arial" w:cs="Arial"/>
          <w:noProof w:val="0"/>
          <w:sz w:val="24"/>
          <w:szCs w:val="24"/>
        </w:rPr>
      </w:pPr>
    </w:p>
    <w:p w14:paraId="329D9E2B" w14:textId="6A7721C3" w:rsidR="00BD35BE" w:rsidRDefault="00BD35BE" w:rsidP="15978C2D">
      <w:pPr>
        <w:spacing w:line="360" w:lineRule="auto"/>
        <w:rPr>
          <w:rFonts w:ascii="Arial" w:hAnsi="Arial" w:cs="Arial"/>
          <w:b/>
          <w:bCs/>
          <w:noProof w:val="0"/>
        </w:rPr>
      </w:pPr>
    </w:p>
    <w:p w14:paraId="63C9AC5D" w14:textId="06025D14" w:rsidR="00BD35BE" w:rsidRDefault="00BD35BE" w:rsidP="15978C2D">
      <w:pPr>
        <w:spacing w:line="360" w:lineRule="auto"/>
        <w:rPr>
          <w:rFonts w:ascii="Arial" w:hAnsi="Arial" w:cs="Arial"/>
          <w:b/>
          <w:bCs/>
          <w:noProof w:val="0"/>
        </w:rPr>
      </w:pPr>
    </w:p>
    <w:p w14:paraId="3F68A518" w14:textId="57921E19" w:rsidR="00F650BC" w:rsidRDefault="00F650BC" w:rsidP="15978C2D">
      <w:pPr>
        <w:spacing w:line="360" w:lineRule="auto"/>
        <w:jc w:val="center"/>
        <w:rPr>
          <w:rFonts w:ascii="Arial" w:hAnsi="Arial" w:cs="Arial"/>
          <w:noProof w:val="0"/>
        </w:rPr>
      </w:pPr>
      <w:r w:rsidRPr="15978C2D">
        <w:rPr>
          <w:rFonts w:ascii="Arial" w:hAnsi="Arial" w:cs="Arial"/>
          <w:b/>
          <w:bCs/>
          <w:i/>
          <w:iCs/>
          <w:noProof w:val="0"/>
        </w:rPr>
        <w:t>Figure 1</w:t>
      </w:r>
      <w:r w:rsidRPr="15978C2D">
        <w:rPr>
          <w:rFonts w:ascii="Arial" w:hAnsi="Arial" w:cs="Arial"/>
          <w:i/>
          <w:iCs/>
          <w:noProof w:val="0"/>
        </w:rPr>
        <w:t>.</w:t>
      </w:r>
      <w:r w:rsidR="00A358E1" w:rsidRPr="15978C2D">
        <w:rPr>
          <w:rFonts w:ascii="Arial" w:hAnsi="Arial" w:cs="Arial"/>
          <w:i/>
          <w:iCs/>
          <w:noProof w:val="0"/>
        </w:rPr>
        <w:t>:</w:t>
      </w:r>
      <w:r w:rsidRPr="15978C2D">
        <w:rPr>
          <w:rFonts w:ascii="Arial" w:hAnsi="Arial" w:cs="Arial"/>
          <w:noProof w:val="0"/>
        </w:rPr>
        <w:t xml:space="preserve"> This is a figure caption. </w:t>
      </w:r>
      <w:r w:rsidR="00A358E1" w:rsidRPr="15978C2D">
        <w:rPr>
          <w:rFonts w:ascii="Arial" w:hAnsi="Arial" w:cs="Arial"/>
          <w:noProof w:val="0"/>
        </w:rPr>
        <w:t xml:space="preserve">If there are multiple panels, they should be listed as in the sample </w:t>
      </w:r>
      <w:r w:rsidR="4312881B" w:rsidRPr="15978C2D">
        <w:rPr>
          <w:rFonts w:ascii="Arial" w:hAnsi="Arial" w:cs="Arial"/>
          <w:noProof w:val="0"/>
        </w:rPr>
        <w:t>above</w:t>
      </w:r>
      <w:r w:rsidR="00A358E1" w:rsidRPr="15978C2D">
        <w:rPr>
          <w:rFonts w:ascii="Arial" w:hAnsi="Arial" w:cs="Arial"/>
          <w:noProof w:val="0"/>
        </w:rPr>
        <w:t>.</w:t>
      </w:r>
    </w:p>
    <w:p w14:paraId="46B0D7DA" w14:textId="77777777" w:rsidR="00A358E1" w:rsidRDefault="00A358E1" w:rsidP="15978C2D">
      <w:pPr>
        <w:spacing w:line="360" w:lineRule="auto"/>
        <w:jc w:val="left"/>
        <w:rPr>
          <w:rFonts w:ascii="Arial" w:hAnsi="Arial" w:cs="Arial"/>
          <w:noProof w:val="0"/>
        </w:rPr>
      </w:pPr>
    </w:p>
    <w:p w14:paraId="0955A2F6" w14:textId="77777777" w:rsidR="00A358E1" w:rsidRPr="00F650BC" w:rsidRDefault="00A358E1" w:rsidP="15978C2D">
      <w:pPr>
        <w:spacing w:line="360" w:lineRule="auto"/>
        <w:jc w:val="left"/>
        <w:rPr>
          <w:rFonts w:ascii="Arial" w:hAnsi="Arial" w:cs="Arial"/>
          <w:noProof w:val="0"/>
        </w:rPr>
      </w:pPr>
    </w:p>
    <w:tbl>
      <w:tblPr>
        <w:tblStyle w:val="Tblzategyszer2"/>
        <w:tblW w:w="0" w:type="auto"/>
        <w:tblLook w:val="04A0" w:firstRow="1" w:lastRow="0" w:firstColumn="1" w:lastColumn="0" w:noHBand="0" w:noVBand="1"/>
      </w:tblPr>
      <w:tblGrid>
        <w:gridCol w:w="3020"/>
        <w:gridCol w:w="3021"/>
        <w:gridCol w:w="3021"/>
      </w:tblGrid>
      <w:tr w:rsidR="00F650BC" w:rsidRPr="00F650BC" w14:paraId="634D5A8C" w14:textId="77777777" w:rsidTr="15978C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22088AF4" w14:textId="4B93EE35" w:rsidR="00F650BC" w:rsidRPr="00F650BC" w:rsidRDefault="00F650BC" w:rsidP="15978C2D">
            <w:pPr>
              <w:spacing w:line="360" w:lineRule="auto"/>
              <w:jc w:val="center"/>
              <w:rPr>
                <w:rFonts w:ascii="Arial" w:hAnsi="Arial" w:cs="Arial"/>
                <w:b w:val="0"/>
                <w:bCs w:val="0"/>
                <w:noProof w:val="0"/>
                <w:sz w:val="24"/>
                <w:szCs w:val="24"/>
              </w:rPr>
            </w:pPr>
            <w:r w:rsidRPr="15978C2D">
              <w:rPr>
                <w:rFonts w:ascii="Arial" w:hAnsi="Arial" w:cs="Arial"/>
                <w:noProof w:val="0"/>
                <w:sz w:val="24"/>
                <w:szCs w:val="24"/>
              </w:rPr>
              <w:t>Title 1</w:t>
            </w:r>
          </w:p>
        </w:tc>
        <w:tc>
          <w:tcPr>
            <w:tcW w:w="3021" w:type="dxa"/>
            <w:vAlign w:val="center"/>
          </w:tcPr>
          <w:p w14:paraId="3CC77939" w14:textId="5EDD9626" w:rsidR="00F650BC" w:rsidRPr="00F650BC" w:rsidRDefault="00F650BC" w:rsidP="15978C2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val="0"/>
                <w:sz w:val="24"/>
                <w:szCs w:val="24"/>
              </w:rPr>
            </w:pPr>
            <w:r w:rsidRPr="15978C2D">
              <w:rPr>
                <w:rFonts w:ascii="Arial" w:hAnsi="Arial" w:cs="Arial"/>
                <w:noProof w:val="0"/>
                <w:sz w:val="24"/>
                <w:szCs w:val="24"/>
              </w:rPr>
              <w:t>Title 2</w:t>
            </w:r>
          </w:p>
        </w:tc>
        <w:tc>
          <w:tcPr>
            <w:tcW w:w="3021" w:type="dxa"/>
            <w:vAlign w:val="center"/>
          </w:tcPr>
          <w:p w14:paraId="4B825D98" w14:textId="415ED967" w:rsidR="00F650BC" w:rsidRPr="00F650BC" w:rsidRDefault="00F650BC" w:rsidP="15978C2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val="0"/>
                <w:sz w:val="24"/>
                <w:szCs w:val="24"/>
              </w:rPr>
            </w:pPr>
            <w:r w:rsidRPr="15978C2D">
              <w:rPr>
                <w:rFonts w:ascii="Arial" w:hAnsi="Arial" w:cs="Arial"/>
                <w:noProof w:val="0"/>
                <w:sz w:val="24"/>
                <w:szCs w:val="24"/>
              </w:rPr>
              <w:t>Title 3</w:t>
            </w:r>
          </w:p>
        </w:tc>
      </w:tr>
      <w:tr w:rsidR="00F650BC" w14:paraId="2D85C890" w14:textId="77777777" w:rsidTr="15978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29978DE5" w14:textId="355965E6" w:rsidR="00F650BC" w:rsidRDefault="00A358E1" w:rsidP="15978C2D">
            <w:pPr>
              <w:spacing w:line="360" w:lineRule="auto"/>
              <w:jc w:val="center"/>
              <w:rPr>
                <w:rFonts w:ascii="Arial" w:hAnsi="Arial" w:cs="Arial"/>
                <w:noProof w:val="0"/>
                <w:sz w:val="24"/>
                <w:szCs w:val="24"/>
              </w:rPr>
            </w:pPr>
            <w:r w:rsidRPr="15978C2D">
              <w:rPr>
                <w:rFonts w:ascii="Arial" w:hAnsi="Arial" w:cs="Arial"/>
                <w:noProof w:val="0"/>
                <w:sz w:val="24"/>
                <w:szCs w:val="24"/>
              </w:rPr>
              <w:lastRenderedPageBreak/>
              <w:t>sample 1</w:t>
            </w:r>
          </w:p>
        </w:tc>
        <w:tc>
          <w:tcPr>
            <w:tcW w:w="3021" w:type="dxa"/>
            <w:vAlign w:val="center"/>
          </w:tcPr>
          <w:p w14:paraId="362B4649" w14:textId="3DEB9BAF" w:rsidR="00F650BC" w:rsidRDefault="00A358E1" w:rsidP="15978C2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val="0"/>
                <w:sz w:val="24"/>
                <w:szCs w:val="24"/>
              </w:rPr>
            </w:pPr>
            <w:r w:rsidRPr="15978C2D">
              <w:rPr>
                <w:rFonts w:ascii="Arial" w:hAnsi="Arial" w:cs="Arial"/>
                <w:noProof w:val="0"/>
                <w:sz w:val="24"/>
                <w:szCs w:val="24"/>
              </w:rPr>
              <w:t>data 1</w:t>
            </w:r>
          </w:p>
        </w:tc>
        <w:tc>
          <w:tcPr>
            <w:tcW w:w="3021" w:type="dxa"/>
            <w:vAlign w:val="center"/>
          </w:tcPr>
          <w:p w14:paraId="35342BEC" w14:textId="12C06470" w:rsidR="00F650BC" w:rsidRDefault="00A358E1" w:rsidP="15978C2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val="0"/>
                <w:sz w:val="24"/>
                <w:szCs w:val="24"/>
              </w:rPr>
            </w:pPr>
            <w:r w:rsidRPr="15978C2D">
              <w:rPr>
                <w:rFonts w:ascii="Arial" w:hAnsi="Arial" w:cs="Arial"/>
                <w:noProof w:val="0"/>
                <w:sz w:val="24"/>
                <w:szCs w:val="24"/>
              </w:rPr>
              <w:t>data 2</w:t>
            </w:r>
          </w:p>
        </w:tc>
      </w:tr>
      <w:tr w:rsidR="00F650BC" w14:paraId="30505B2C" w14:textId="77777777" w:rsidTr="15978C2D">
        <w:tc>
          <w:tcPr>
            <w:cnfStyle w:val="001000000000" w:firstRow="0" w:lastRow="0" w:firstColumn="1" w:lastColumn="0" w:oddVBand="0" w:evenVBand="0" w:oddHBand="0" w:evenHBand="0" w:firstRowFirstColumn="0" w:firstRowLastColumn="0" w:lastRowFirstColumn="0" w:lastRowLastColumn="0"/>
            <w:tcW w:w="3020" w:type="dxa"/>
            <w:vAlign w:val="center"/>
          </w:tcPr>
          <w:p w14:paraId="006C0F43" w14:textId="41A6FAAD" w:rsidR="00F650BC" w:rsidRDefault="00A358E1" w:rsidP="15978C2D">
            <w:pPr>
              <w:spacing w:line="360" w:lineRule="auto"/>
              <w:jc w:val="center"/>
              <w:rPr>
                <w:rFonts w:ascii="Arial" w:hAnsi="Arial" w:cs="Arial"/>
                <w:noProof w:val="0"/>
                <w:sz w:val="24"/>
                <w:szCs w:val="24"/>
              </w:rPr>
            </w:pPr>
            <w:r w:rsidRPr="15978C2D">
              <w:rPr>
                <w:rFonts w:ascii="Arial" w:hAnsi="Arial" w:cs="Arial"/>
                <w:noProof w:val="0"/>
                <w:sz w:val="24"/>
                <w:szCs w:val="24"/>
              </w:rPr>
              <w:t>sample 2</w:t>
            </w:r>
          </w:p>
        </w:tc>
        <w:tc>
          <w:tcPr>
            <w:tcW w:w="3021" w:type="dxa"/>
            <w:vAlign w:val="center"/>
          </w:tcPr>
          <w:p w14:paraId="4C9233BD" w14:textId="79D9EAAF" w:rsidR="00F650BC" w:rsidRDefault="00A358E1" w:rsidP="15978C2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val="0"/>
                <w:sz w:val="24"/>
                <w:szCs w:val="24"/>
              </w:rPr>
            </w:pPr>
            <w:r w:rsidRPr="15978C2D">
              <w:rPr>
                <w:rFonts w:ascii="Arial" w:hAnsi="Arial" w:cs="Arial"/>
                <w:noProof w:val="0"/>
                <w:sz w:val="24"/>
                <w:szCs w:val="24"/>
              </w:rPr>
              <w:t>data 3</w:t>
            </w:r>
          </w:p>
        </w:tc>
        <w:tc>
          <w:tcPr>
            <w:tcW w:w="3021" w:type="dxa"/>
            <w:vAlign w:val="center"/>
          </w:tcPr>
          <w:p w14:paraId="1FD7AE8F" w14:textId="380D3F26" w:rsidR="00F650BC" w:rsidRDefault="00A358E1" w:rsidP="15978C2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val="0"/>
                <w:sz w:val="24"/>
                <w:szCs w:val="24"/>
              </w:rPr>
            </w:pPr>
            <w:r w:rsidRPr="15978C2D">
              <w:rPr>
                <w:rFonts w:ascii="Arial" w:hAnsi="Arial" w:cs="Arial"/>
                <w:noProof w:val="0"/>
                <w:sz w:val="24"/>
                <w:szCs w:val="24"/>
              </w:rPr>
              <w:t>data 4</w:t>
            </w:r>
          </w:p>
        </w:tc>
      </w:tr>
    </w:tbl>
    <w:p w14:paraId="04FCD95E" w14:textId="3489BF4C" w:rsidR="00F650BC" w:rsidRDefault="00F650BC" w:rsidP="15978C2D">
      <w:pPr>
        <w:spacing w:line="360" w:lineRule="auto"/>
        <w:jc w:val="center"/>
        <w:rPr>
          <w:rFonts w:ascii="Arial" w:hAnsi="Arial" w:cs="Arial"/>
          <w:noProof w:val="0"/>
        </w:rPr>
      </w:pPr>
      <w:r w:rsidRPr="15978C2D">
        <w:rPr>
          <w:rFonts w:ascii="Arial" w:hAnsi="Arial" w:cs="Arial"/>
          <w:b/>
          <w:bCs/>
          <w:i/>
          <w:iCs/>
          <w:noProof w:val="0"/>
        </w:rPr>
        <w:t>Table 1</w:t>
      </w:r>
      <w:r w:rsidRPr="15978C2D">
        <w:rPr>
          <w:rFonts w:ascii="Arial" w:hAnsi="Arial" w:cs="Arial"/>
          <w:i/>
          <w:iCs/>
          <w:noProof w:val="0"/>
        </w:rPr>
        <w:t>.</w:t>
      </w:r>
      <w:r w:rsidR="00A358E1" w:rsidRPr="15978C2D">
        <w:rPr>
          <w:rFonts w:ascii="Arial" w:hAnsi="Arial" w:cs="Arial"/>
          <w:i/>
          <w:iCs/>
          <w:noProof w:val="0"/>
        </w:rPr>
        <w:t>:</w:t>
      </w:r>
      <w:r w:rsidR="00A358E1" w:rsidRPr="15978C2D">
        <w:rPr>
          <w:rFonts w:ascii="Arial" w:hAnsi="Arial" w:cs="Arial"/>
          <w:noProof w:val="0"/>
        </w:rPr>
        <w:t xml:space="preserve"> </w:t>
      </w:r>
      <w:r w:rsidRPr="15978C2D">
        <w:rPr>
          <w:rFonts w:ascii="Arial" w:hAnsi="Arial" w:cs="Arial"/>
          <w:noProof w:val="0"/>
        </w:rPr>
        <w:t>This is a table caption.</w:t>
      </w:r>
    </w:p>
    <w:p w14:paraId="7B919963" w14:textId="77777777" w:rsidR="00F650BC" w:rsidRPr="00F650BC" w:rsidRDefault="00F650BC" w:rsidP="15978C2D">
      <w:pPr>
        <w:spacing w:line="360" w:lineRule="auto"/>
        <w:rPr>
          <w:rFonts w:ascii="Arial" w:hAnsi="Arial" w:cs="Arial"/>
          <w:noProof w:val="0"/>
          <w:sz w:val="24"/>
          <w:szCs w:val="24"/>
        </w:rPr>
      </w:pPr>
    </w:p>
    <w:p w14:paraId="3A139899" w14:textId="59204195" w:rsidR="00502BBD" w:rsidRPr="00502BBD" w:rsidRDefault="00502BBD" w:rsidP="15978C2D">
      <w:pPr>
        <w:spacing w:line="360" w:lineRule="auto"/>
        <w:rPr>
          <w:rFonts w:ascii="Arial" w:hAnsi="Arial" w:cs="Arial"/>
          <w:b/>
          <w:bCs/>
          <w:noProof w:val="0"/>
          <w:sz w:val="24"/>
          <w:szCs w:val="24"/>
        </w:rPr>
      </w:pPr>
      <w:r w:rsidRPr="15978C2D">
        <w:rPr>
          <w:rFonts w:ascii="Arial" w:hAnsi="Arial" w:cs="Arial"/>
          <w:b/>
          <w:bCs/>
          <w:noProof w:val="0"/>
          <w:sz w:val="24"/>
          <w:szCs w:val="24"/>
        </w:rPr>
        <w:t>4. Discussion</w:t>
      </w:r>
    </w:p>
    <w:p w14:paraId="1E47D6BD" w14:textId="56305328" w:rsidR="00F650BC" w:rsidRDefault="00327EB2" w:rsidP="15978C2D">
      <w:pPr>
        <w:spacing w:line="360" w:lineRule="auto"/>
        <w:rPr>
          <w:rFonts w:ascii="Arial" w:hAnsi="Arial" w:cs="Arial"/>
          <w:noProof w:val="0"/>
          <w:sz w:val="24"/>
          <w:szCs w:val="24"/>
        </w:rPr>
      </w:pPr>
      <w:r w:rsidRPr="15978C2D">
        <w:rPr>
          <w:rFonts w:ascii="Arial" w:hAnsi="Arial" w:cs="Arial"/>
          <w:noProof w:val="0"/>
          <w:sz w:val="24"/>
          <w:szCs w:val="24"/>
        </w:rPr>
        <w:t>I</w:t>
      </w:r>
      <w:r w:rsidR="000649D3" w:rsidRPr="15978C2D">
        <w:rPr>
          <w:rFonts w:ascii="Arial" w:hAnsi="Arial" w:cs="Arial"/>
          <w:noProof w:val="0"/>
          <w:sz w:val="24"/>
          <w:szCs w:val="24"/>
        </w:rPr>
        <w:t xml:space="preserve">n this section </w:t>
      </w:r>
      <w:r w:rsidR="0C3D2093" w:rsidRPr="15978C2D">
        <w:rPr>
          <w:rFonts w:ascii="Arial" w:hAnsi="Arial" w:cs="Arial"/>
          <w:noProof w:val="0"/>
          <w:sz w:val="24"/>
          <w:szCs w:val="24"/>
        </w:rPr>
        <w:t xml:space="preserve">you </w:t>
      </w:r>
      <w:r w:rsidR="00F650BC" w:rsidRPr="15978C2D">
        <w:rPr>
          <w:rFonts w:ascii="Arial" w:hAnsi="Arial" w:cs="Arial"/>
          <w:noProof w:val="0"/>
          <w:sz w:val="24"/>
          <w:szCs w:val="24"/>
        </w:rPr>
        <w:t>should discuss</w:t>
      </w:r>
      <w:r w:rsidR="000649D3" w:rsidRPr="15978C2D">
        <w:rPr>
          <w:rFonts w:ascii="Arial" w:hAnsi="Arial" w:cs="Arial"/>
          <w:noProof w:val="0"/>
          <w:sz w:val="24"/>
          <w:szCs w:val="24"/>
        </w:rPr>
        <w:t xml:space="preserve"> and explore</w:t>
      </w:r>
      <w:r w:rsidR="00F650BC" w:rsidRPr="15978C2D">
        <w:rPr>
          <w:rFonts w:ascii="Arial" w:hAnsi="Arial" w:cs="Arial"/>
          <w:noProof w:val="0"/>
          <w:sz w:val="24"/>
          <w:szCs w:val="24"/>
        </w:rPr>
        <w:t xml:space="preserve"> the </w:t>
      </w:r>
      <w:r w:rsidRPr="15978C2D">
        <w:rPr>
          <w:rFonts w:ascii="Arial" w:hAnsi="Arial" w:cs="Arial"/>
          <w:noProof w:val="0"/>
          <w:sz w:val="24"/>
          <w:szCs w:val="24"/>
        </w:rPr>
        <w:t xml:space="preserve">significance </w:t>
      </w:r>
      <w:r w:rsidR="000649D3" w:rsidRPr="15978C2D">
        <w:rPr>
          <w:rFonts w:ascii="Arial" w:hAnsi="Arial" w:cs="Arial"/>
          <w:noProof w:val="0"/>
          <w:sz w:val="24"/>
          <w:szCs w:val="24"/>
        </w:rPr>
        <w:t xml:space="preserve">of your </w:t>
      </w:r>
      <w:proofErr w:type="gramStart"/>
      <w:r w:rsidR="000649D3" w:rsidRPr="15978C2D">
        <w:rPr>
          <w:rFonts w:ascii="Arial" w:hAnsi="Arial" w:cs="Arial"/>
          <w:noProof w:val="0"/>
          <w:sz w:val="24"/>
          <w:szCs w:val="24"/>
        </w:rPr>
        <w:t>results, but</w:t>
      </w:r>
      <w:proofErr w:type="gramEnd"/>
      <w:r w:rsidR="000649D3" w:rsidRPr="15978C2D">
        <w:rPr>
          <w:rFonts w:ascii="Arial" w:hAnsi="Arial" w:cs="Arial"/>
          <w:noProof w:val="0"/>
          <w:sz w:val="24"/>
          <w:szCs w:val="24"/>
        </w:rPr>
        <w:t xml:space="preserve"> not </w:t>
      </w:r>
      <w:r w:rsidR="386BF75E" w:rsidRPr="15978C2D">
        <w:rPr>
          <w:rFonts w:ascii="Arial" w:hAnsi="Arial" w:cs="Arial"/>
          <w:noProof w:val="0"/>
          <w:sz w:val="24"/>
          <w:szCs w:val="24"/>
        </w:rPr>
        <w:t>repeat</w:t>
      </w:r>
      <w:r w:rsidR="000649D3" w:rsidRPr="15978C2D">
        <w:rPr>
          <w:rFonts w:ascii="Arial" w:hAnsi="Arial" w:cs="Arial"/>
          <w:noProof w:val="0"/>
          <w:sz w:val="24"/>
          <w:szCs w:val="24"/>
        </w:rPr>
        <w:t xml:space="preserve"> them</w:t>
      </w:r>
      <w:r w:rsidR="7C389CED" w:rsidRPr="15978C2D">
        <w:rPr>
          <w:rFonts w:ascii="Arial" w:hAnsi="Arial" w:cs="Arial"/>
          <w:noProof w:val="0"/>
          <w:sz w:val="24"/>
          <w:szCs w:val="24"/>
        </w:rPr>
        <w:t xml:space="preserve"> and</w:t>
      </w:r>
      <w:r w:rsidRPr="15978C2D">
        <w:rPr>
          <w:rFonts w:ascii="Arial" w:hAnsi="Arial" w:cs="Arial"/>
          <w:noProof w:val="0"/>
          <w:sz w:val="24"/>
          <w:szCs w:val="24"/>
        </w:rPr>
        <w:t xml:space="preserve"> </w:t>
      </w:r>
      <w:r w:rsidR="43714E7A" w:rsidRPr="15978C2D">
        <w:rPr>
          <w:rFonts w:ascii="Arial" w:hAnsi="Arial" w:cs="Arial"/>
          <w:noProof w:val="0"/>
          <w:sz w:val="24"/>
          <w:szCs w:val="24"/>
        </w:rPr>
        <w:t>highlight</w:t>
      </w:r>
      <w:r w:rsidRPr="15978C2D">
        <w:rPr>
          <w:rFonts w:ascii="Arial" w:hAnsi="Arial" w:cs="Arial"/>
          <w:noProof w:val="0"/>
          <w:sz w:val="24"/>
          <w:szCs w:val="24"/>
        </w:rPr>
        <w:t xml:space="preserve"> the novelty of the work</w:t>
      </w:r>
      <w:r w:rsidR="000649D3" w:rsidRPr="15978C2D">
        <w:rPr>
          <w:rFonts w:ascii="Arial" w:hAnsi="Arial" w:cs="Arial"/>
          <w:noProof w:val="0"/>
          <w:sz w:val="24"/>
          <w:szCs w:val="24"/>
        </w:rPr>
        <w:t xml:space="preserve">. </w:t>
      </w:r>
      <w:r w:rsidRPr="15978C2D">
        <w:rPr>
          <w:rFonts w:ascii="Arial" w:hAnsi="Arial" w:cs="Arial"/>
          <w:noProof w:val="0"/>
          <w:sz w:val="24"/>
          <w:szCs w:val="24"/>
        </w:rPr>
        <w:t xml:space="preserve">The findings and their implications should be discussed in detail as </w:t>
      </w:r>
      <w:r w:rsidR="001F3A79" w:rsidRPr="15978C2D">
        <w:rPr>
          <w:rFonts w:ascii="Arial" w:hAnsi="Arial" w:cs="Arial"/>
          <w:noProof w:val="0"/>
          <w:sz w:val="24"/>
          <w:szCs w:val="24"/>
        </w:rPr>
        <w:t xml:space="preserve">much as </w:t>
      </w:r>
      <w:r w:rsidRPr="15978C2D">
        <w:rPr>
          <w:rFonts w:ascii="Arial" w:hAnsi="Arial" w:cs="Arial"/>
          <w:noProof w:val="0"/>
          <w:sz w:val="24"/>
          <w:szCs w:val="24"/>
        </w:rPr>
        <w:t>possible</w:t>
      </w:r>
      <w:r w:rsidR="00F9305C" w:rsidRPr="15978C2D">
        <w:rPr>
          <w:rFonts w:ascii="Arial" w:hAnsi="Arial" w:cs="Arial"/>
          <w:noProof w:val="0"/>
          <w:sz w:val="24"/>
          <w:szCs w:val="24"/>
        </w:rPr>
        <w:t xml:space="preserve"> and future research </w:t>
      </w:r>
      <w:r w:rsidR="155DA58A" w:rsidRPr="15978C2D">
        <w:rPr>
          <w:rFonts w:ascii="Arial" w:hAnsi="Arial" w:cs="Arial"/>
          <w:noProof w:val="0"/>
          <w:sz w:val="24"/>
          <w:szCs w:val="24"/>
        </w:rPr>
        <w:t>directions and</w:t>
      </w:r>
      <w:r w:rsidR="00F9305C" w:rsidRPr="15978C2D">
        <w:rPr>
          <w:rFonts w:ascii="Arial" w:hAnsi="Arial" w:cs="Arial"/>
          <w:noProof w:val="0"/>
          <w:sz w:val="24"/>
          <w:szCs w:val="24"/>
        </w:rPr>
        <w:t xml:space="preserve"> plans </w:t>
      </w:r>
      <w:r w:rsidR="00F650BC" w:rsidRPr="15978C2D">
        <w:rPr>
          <w:rFonts w:ascii="Arial" w:hAnsi="Arial" w:cs="Arial"/>
          <w:noProof w:val="0"/>
          <w:sz w:val="24"/>
          <w:szCs w:val="24"/>
        </w:rPr>
        <w:t>may also be</w:t>
      </w:r>
      <w:r w:rsidR="00F9305C" w:rsidRPr="15978C2D">
        <w:rPr>
          <w:rFonts w:ascii="Arial" w:hAnsi="Arial" w:cs="Arial"/>
          <w:noProof w:val="0"/>
          <w:sz w:val="24"/>
          <w:szCs w:val="24"/>
        </w:rPr>
        <w:t xml:space="preserve"> described in this chapter</w:t>
      </w:r>
      <w:r w:rsidR="00F650BC" w:rsidRPr="15978C2D">
        <w:rPr>
          <w:rFonts w:ascii="Arial" w:hAnsi="Arial" w:cs="Arial"/>
          <w:noProof w:val="0"/>
          <w:sz w:val="24"/>
          <w:szCs w:val="24"/>
        </w:rPr>
        <w:t>.</w:t>
      </w:r>
    </w:p>
    <w:p w14:paraId="2A3DA63F" w14:textId="77777777" w:rsidR="00F9305C" w:rsidRDefault="00F9305C" w:rsidP="15978C2D">
      <w:pPr>
        <w:spacing w:line="360" w:lineRule="auto"/>
        <w:rPr>
          <w:rFonts w:ascii="Arial" w:hAnsi="Arial" w:cs="Arial"/>
          <w:noProof w:val="0"/>
          <w:sz w:val="24"/>
          <w:szCs w:val="24"/>
        </w:rPr>
      </w:pPr>
    </w:p>
    <w:p w14:paraId="7D3BAC9E" w14:textId="26C63E11" w:rsidR="00502BBD" w:rsidRPr="00502BBD" w:rsidRDefault="00502BBD" w:rsidP="15978C2D">
      <w:pPr>
        <w:spacing w:line="360" w:lineRule="auto"/>
        <w:rPr>
          <w:rFonts w:ascii="Arial" w:hAnsi="Arial" w:cs="Arial"/>
          <w:b/>
          <w:bCs/>
          <w:noProof w:val="0"/>
          <w:sz w:val="24"/>
          <w:szCs w:val="24"/>
        </w:rPr>
      </w:pPr>
      <w:r w:rsidRPr="15978C2D">
        <w:rPr>
          <w:rFonts w:ascii="Arial" w:hAnsi="Arial" w:cs="Arial"/>
          <w:b/>
          <w:bCs/>
          <w:noProof w:val="0"/>
          <w:sz w:val="24"/>
          <w:szCs w:val="24"/>
        </w:rPr>
        <w:t>Acknowledgements</w:t>
      </w:r>
    </w:p>
    <w:p w14:paraId="5010D923" w14:textId="2029DAFA" w:rsidR="00502BBD" w:rsidRDefault="0069617D" w:rsidP="15978C2D">
      <w:pPr>
        <w:spacing w:line="360" w:lineRule="auto"/>
        <w:rPr>
          <w:rFonts w:ascii="Arial" w:hAnsi="Arial" w:cs="Arial"/>
          <w:noProof w:val="0"/>
          <w:sz w:val="24"/>
          <w:szCs w:val="24"/>
        </w:rPr>
      </w:pPr>
      <w:r w:rsidRPr="15978C2D">
        <w:rPr>
          <w:rFonts w:ascii="Arial" w:hAnsi="Arial" w:cs="Arial"/>
          <w:noProof w:val="0"/>
          <w:sz w:val="24"/>
          <w:szCs w:val="24"/>
        </w:rPr>
        <w:t xml:space="preserve">In this section include </w:t>
      </w:r>
      <w:proofErr w:type="gramStart"/>
      <w:r w:rsidRPr="15978C2D">
        <w:rPr>
          <w:rFonts w:ascii="Arial" w:hAnsi="Arial" w:cs="Arial"/>
          <w:noProof w:val="0"/>
          <w:sz w:val="24"/>
          <w:szCs w:val="24"/>
        </w:rPr>
        <w:t>all of</w:t>
      </w:r>
      <w:proofErr w:type="gramEnd"/>
      <w:r w:rsidRPr="15978C2D">
        <w:rPr>
          <w:rFonts w:ascii="Arial" w:hAnsi="Arial" w:cs="Arial"/>
          <w:noProof w:val="0"/>
          <w:sz w:val="24"/>
          <w:szCs w:val="24"/>
        </w:rPr>
        <w:t xml:space="preserve"> the fundings and any individuals who </w:t>
      </w:r>
      <w:r w:rsidR="7FD1390E" w:rsidRPr="15978C2D">
        <w:rPr>
          <w:rFonts w:ascii="Arial" w:hAnsi="Arial" w:cs="Arial"/>
          <w:noProof w:val="0"/>
          <w:sz w:val="24"/>
          <w:szCs w:val="24"/>
        </w:rPr>
        <w:t xml:space="preserve">helped </w:t>
      </w:r>
      <w:r w:rsidRPr="15978C2D">
        <w:rPr>
          <w:rFonts w:ascii="Arial" w:hAnsi="Arial" w:cs="Arial"/>
          <w:noProof w:val="0"/>
          <w:sz w:val="24"/>
          <w:szCs w:val="24"/>
        </w:rPr>
        <w:t xml:space="preserve">you with </w:t>
      </w:r>
      <w:r w:rsidR="2A0FD437" w:rsidRPr="15978C2D">
        <w:rPr>
          <w:rFonts w:ascii="Arial" w:hAnsi="Arial" w:cs="Arial"/>
          <w:noProof w:val="0"/>
          <w:sz w:val="24"/>
          <w:szCs w:val="24"/>
        </w:rPr>
        <w:t>before the submission of the manuscript</w:t>
      </w:r>
      <w:r w:rsidRPr="15978C2D">
        <w:rPr>
          <w:rFonts w:ascii="Arial" w:hAnsi="Arial" w:cs="Arial"/>
          <w:noProof w:val="0"/>
          <w:sz w:val="24"/>
          <w:szCs w:val="24"/>
        </w:rPr>
        <w:t xml:space="preserve"> (experimental, writing, proof reading). </w:t>
      </w:r>
      <w:r w:rsidR="00F650BC" w:rsidRPr="15978C2D">
        <w:rPr>
          <w:rFonts w:ascii="Arial" w:hAnsi="Arial" w:cs="Arial"/>
          <w:noProof w:val="0"/>
          <w:sz w:val="24"/>
          <w:szCs w:val="24"/>
        </w:rPr>
        <w:t xml:space="preserve">Please format your funding sources as: “This research was funded by NAME OF FUNDER, project number XXX” </w:t>
      </w:r>
      <w:r w:rsidRPr="15978C2D">
        <w:rPr>
          <w:rFonts w:ascii="Arial" w:hAnsi="Arial" w:cs="Arial"/>
          <w:noProof w:val="0"/>
          <w:sz w:val="24"/>
          <w:szCs w:val="24"/>
        </w:rPr>
        <w:t xml:space="preserve">or use the project specifications if </w:t>
      </w:r>
      <w:r w:rsidR="009D0FCD" w:rsidRPr="15978C2D">
        <w:rPr>
          <w:rFonts w:ascii="Arial" w:hAnsi="Arial" w:cs="Arial"/>
          <w:noProof w:val="0"/>
          <w:sz w:val="24"/>
          <w:szCs w:val="24"/>
        </w:rPr>
        <w:t>there are ones</w:t>
      </w:r>
      <w:r w:rsidRPr="15978C2D">
        <w:rPr>
          <w:rFonts w:ascii="Arial" w:hAnsi="Arial" w:cs="Arial"/>
          <w:noProof w:val="0"/>
          <w:sz w:val="24"/>
          <w:szCs w:val="24"/>
        </w:rPr>
        <w:t xml:space="preserve">. </w:t>
      </w:r>
    </w:p>
    <w:p w14:paraId="54B2B1C8" w14:textId="77777777" w:rsidR="00852450" w:rsidRDefault="00852450" w:rsidP="15978C2D">
      <w:pPr>
        <w:spacing w:line="360" w:lineRule="auto"/>
        <w:rPr>
          <w:rFonts w:ascii="Arial" w:hAnsi="Arial" w:cs="Arial"/>
          <w:noProof w:val="0"/>
          <w:sz w:val="24"/>
          <w:szCs w:val="24"/>
        </w:rPr>
      </w:pPr>
    </w:p>
    <w:p w14:paraId="73F7EBDF" w14:textId="77777777" w:rsidR="00F650BC" w:rsidRPr="00F650BC" w:rsidRDefault="00F650BC" w:rsidP="15978C2D">
      <w:pPr>
        <w:spacing w:line="360" w:lineRule="auto"/>
        <w:rPr>
          <w:rFonts w:ascii="Arial" w:hAnsi="Arial" w:cs="Arial"/>
          <w:b/>
          <w:bCs/>
          <w:noProof w:val="0"/>
          <w:sz w:val="24"/>
          <w:szCs w:val="24"/>
        </w:rPr>
      </w:pPr>
      <w:r w:rsidRPr="15978C2D">
        <w:rPr>
          <w:rFonts w:ascii="Arial" w:hAnsi="Arial" w:cs="Arial"/>
          <w:b/>
          <w:bCs/>
          <w:noProof w:val="0"/>
          <w:sz w:val="24"/>
          <w:szCs w:val="24"/>
        </w:rPr>
        <w:t xml:space="preserve">Data Availability Statement: </w:t>
      </w:r>
    </w:p>
    <w:p w14:paraId="566D4BFF" w14:textId="547EEBE8" w:rsidR="00F650BC" w:rsidRDefault="00F650BC" w:rsidP="15978C2D">
      <w:pPr>
        <w:spacing w:line="360" w:lineRule="auto"/>
        <w:rPr>
          <w:rFonts w:ascii="Arial" w:hAnsi="Arial" w:cs="Arial"/>
          <w:noProof w:val="0"/>
          <w:sz w:val="24"/>
          <w:szCs w:val="24"/>
        </w:rPr>
      </w:pPr>
      <w:r w:rsidRPr="15978C2D">
        <w:rPr>
          <w:rFonts w:ascii="Arial" w:hAnsi="Arial" w:cs="Arial"/>
          <w:noProof w:val="0"/>
          <w:sz w:val="24"/>
          <w:szCs w:val="24"/>
        </w:rPr>
        <w:t xml:space="preserve">In this section, please </w:t>
      </w:r>
      <w:r w:rsidR="00EF7D9D" w:rsidRPr="15978C2D">
        <w:rPr>
          <w:rFonts w:ascii="Arial" w:hAnsi="Arial" w:cs="Arial"/>
          <w:noProof w:val="0"/>
          <w:sz w:val="24"/>
          <w:szCs w:val="24"/>
        </w:rPr>
        <w:t xml:space="preserve">state if data supporting reported results </w:t>
      </w:r>
      <w:proofErr w:type="gramStart"/>
      <w:r w:rsidR="00EF7D9D" w:rsidRPr="15978C2D">
        <w:rPr>
          <w:rFonts w:ascii="Arial" w:hAnsi="Arial" w:cs="Arial"/>
          <w:noProof w:val="0"/>
          <w:sz w:val="24"/>
          <w:szCs w:val="24"/>
        </w:rPr>
        <w:t>available</w:t>
      </w:r>
      <w:proofErr w:type="gramEnd"/>
      <w:r w:rsidR="00EF7D9D" w:rsidRPr="15978C2D">
        <w:rPr>
          <w:rFonts w:ascii="Arial" w:hAnsi="Arial" w:cs="Arial"/>
          <w:noProof w:val="0"/>
          <w:sz w:val="24"/>
          <w:szCs w:val="24"/>
        </w:rPr>
        <w:t xml:space="preserve"> or not. If </w:t>
      </w:r>
      <w:proofErr w:type="gramStart"/>
      <w:r w:rsidR="00EF7D9D" w:rsidRPr="15978C2D">
        <w:rPr>
          <w:rFonts w:ascii="Arial" w:hAnsi="Arial" w:cs="Arial"/>
          <w:noProof w:val="0"/>
          <w:sz w:val="24"/>
          <w:szCs w:val="24"/>
        </w:rPr>
        <w:t>these</w:t>
      </w:r>
      <w:proofErr w:type="gramEnd"/>
      <w:r w:rsidR="00EF7D9D" w:rsidRPr="15978C2D">
        <w:rPr>
          <w:rFonts w:ascii="Arial" w:hAnsi="Arial" w:cs="Arial"/>
          <w:noProof w:val="0"/>
          <w:sz w:val="24"/>
          <w:szCs w:val="24"/>
        </w:rPr>
        <w:t xml:space="preserve"> data </w:t>
      </w:r>
      <w:proofErr w:type="spellStart"/>
      <w:r w:rsidR="00EF7D9D" w:rsidRPr="15978C2D">
        <w:rPr>
          <w:rFonts w:ascii="Arial" w:hAnsi="Arial" w:cs="Arial"/>
          <w:noProof w:val="0"/>
          <w:sz w:val="24"/>
          <w:szCs w:val="24"/>
        </w:rPr>
        <w:t>ara</w:t>
      </w:r>
      <w:proofErr w:type="spellEnd"/>
      <w:r w:rsidR="00EF7D9D" w:rsidRPr="15978C2D">
        <w:rPr>
          <w:rFonts w:ascii="Arial" w:hAnsi="Arial" w:cs="Arial"/>
          <w:noProof w:val="0"/>
          <w:sz w:val="24"/>
          <w:szCs w:val="24"/>
        </w:rPr>
        <w:t xml:space="preserve"> available, please </w:t>
      </w:r>
      <w:r w:rsidRPr="15978C2D">
        <w:rPr>
          <w:rFonts w:ascii="Arial" w:hAnsi="Arial" w:cs="Arial"/>
          <w:noProof w:val="0"/>
          <w:sz w:val="24"/>
          <w:szCs w:val="24"/>
        </w:rPr>
        <w:t xml:space="preserve">provide </w:t>
      </w:r>
      <w:r w:rsidR="00EF7D9D" w:rsidRPr="15978C2D">
        <w:rPr>
          <w:rFonts w:ascii="Arial" w:hAnsi="Arial" w:cs="Arial"/>
          <w:noProof w:val="0"/>
          <w:sz w:val="24"/>
          <w:szCs w:val="24"/>
        </w:rPr>
        <w:t>where or how</w:t>
      </w:r>
      <w:r w:rsidR="7BA678D1" w:rsidRPr="15978C2D">
        <w:rPr>
          <w:rFonts w:ascii="Arial" w:hAnsi="Arial" w:cs="Arial"/>
          <w:noProof w:val="0"/>
          <w:sz w:val="24"/>
          <w:szCs w:val="24"/>
        </w:rPr>
        <w:t xml:space="preserve"> </w:t>
      </w:r>
      <w:proofErr w:type="gramStart"/>
      <w:r w:rsidR="7BA678D1" w:rsidRPr="15978C2D">
        <w:rPr>
          <w:rFonts w:ascii="Arial" w:hAnsi="Arial" w:cs="Arial"/>
          <w:noProof w:val="0"/>
          <w:sz w:val="24"/>
          <w:szCs w:val="24"/>
        </w:rPr>
        <w:t>can</w:t>
      </w:r>
      <w:r w:rsidR="00EF7D9D" w:rsidRPr="15978C2D">
        <w:rPr>
          <w:rFonts w:ascii="Arial" w:hAnsi="Arial" w:cs="Arial"/>
          <w:noProof w:val="0"/>
          <w:sz w:val="24"/>
          <w:szCs w:val="24"/>
        </w:rPr>
        <w:t xml:space="preserve"> </w:t>
      </w:r>
      <w:r w:rsidR="29E40C6F" w:rsidRPr="15978C2D">
        <w:rPr>
          <w:rFonts w:ascii="Arial" w:hAnsi="Arial" w:cs="Arial"/>
          <w:noProof w:val="0"/>
          <w:sz w:val="24"/>
          <w:szCs w:val="24"/>
        </w:rPr>
        <w:t>one</w:t>
      </w:r>
      <w:proofErr w:type="gramEnd"/>
      <w:r w:rsidR="29E40C6F" w:rsidRPr="15978C2D">
        <w:rPr>
          <w:rFonts w:ascii="Arial" w:hAnsi="Arial" w:cs="Arial"/>
          <w:noProof w:val="0"/>
          <w:sz w:val="24"/>
          <w:szCs w:val="24"/>
        </w:rPr>
        <w:t xml:space="preserve"> access </w:t>
      </w:r>
      <w:proofErr w:type="gramStart"/>
      <w:r w:rsidR="29E40C6F" w:rsidRPr="15978C2D">
        <w:rPr>
          <w:rFonts w:ascii="Arial" w:hAnsi="Arial" w:cs="Arial"/>
          <w:noProof w:val="0"/>
          <w:sz w:val="24"/>
          <w:szCs w:val="24"/>
        </w:rPr>
        <w:t>them</w:t>
      </w:r>
      <w:proofErr w:type="gramEnd"/>
      <w:r w:rsidR="00EF7D9D" w:rsidRPr="15978C2D">
        <w:rPr>
          <w:rFonts w:ascii="Arial" w:hAnsi="Arial" w:cs="Arial"/>
          <w:noProof w:val="0"/>
          <w:sz w:val="24"/>
          <w:szCs w:val="24"/>
        </w:rPr>
        <w:t xml:space="preserve">. </w:t>
      </w:r>
    </w:p>
    <w:p w14:paraId="42604D84" w14:textId="77777777" w:rsidR="00EF7D9D" w:rsidRDefault="00EF7D9D" w:rsidP="15978C2D">
      <w:pPr>
        <w:spacing w:line="360" w:lineRule="auto"/>
        <w:rPr>
          <w:rFonts w:ascii="Arial" w:hAnsi="Arial" w:cs="Arial"/>
          <w:noProof w:val="0"/>
          <w:sz w:val="24"/>
          <w:szCs w:val="24"/>
        </w:rPr>
      </w:pPr>
    </w:p>
    <w:p w14:paraId="6483B1E3" w14:textId="0DBE4F08" w:rsidR="00502BBD" w:rsidRPr="00F650BC" w:rsidRDefault="00502BBD" w:rsidP="15978C2D">
      <w:pPr>
        <w:spacing w:line="360" w:lineRule="auto"/>
        <w:rPr>
          <w:rFonts w:ascii="Arial" w:hAnsi="Arial" w:cs="Arial"/>
          <w:b/>
          <w:bCs/>
          <w:noProof w:val="0"/>
          <w:sz w:val="24"/>
          <w:szCs w:val="24"/>
        </w:rPr>
      </w:pPr>
      <w:r w:rsidRPr="15978C2D">
        <w:rPr>
          <w:rFonts w:ascii="Arial" w:hAnsi="Arial" w:cs="Arial"/>
          <w:b/>
          <w:bCs/>
          <w:noProof w:val="0"/>
          <w:sz w:val="24"/>
          <w:szCs w:val="24"/>
        </w:rPr>
        <w:t>References</w:t>
      </w:r>
    </w:p>
    <w:p w14:paraId="3C4A27EB" w14:textId="720C3D64" w:rsidR="00502BBD" w:rsidRDefault="00AD3801" w:rsidP="15978C2D">
      <w:pPr>
        <w:spacing w:line="360" w:lineRule="auto"/>
        <w:rPr>
          <w:rFonts w:ascii="Arial" w:hAnsi="Arial" w:cs="Arial"/>
          <w:noProof w:val="0"/>
          <w:sz w:val="24"/>
          <w:szCs w:val="24"/>
        </w:rPr>
      </w:pPr>
      <w:r w:rsidRPr="15978C2D">
        <w:rPr>
          <w:rFonts w:ascii="Arial" w:hAnsi="Arial" w:cs="Arial"/>
          <w:noProof w:val="0"/>
          <w:sz w:val="24"/>
          <w:szCs w:val="24"/>
        </w:rPr>
        <w:t xml:space="preserve">Please set your reference </w:t>
      </w:r>
      <w:proofErr w:type="spellStart"/>
      <w:r w:rsidRPr="15978C2D">
        <w:rPr>
          <w:rFonts w:ascii="Arial" w:hAnsi="Arial" w:cs="Arial"/>
          <w:noProof w:val="0"/>
          <w:sz w:val="24"/>
          <w:szCs w:val="24"/>
        </w:rPr>
        <w:t>managemant</w:t>
      </w:r>
      <w:proofErr w:type="spellEnd"/>
      <w:r w:rsidRPr="15978C2D">
        <w:rPr>
          <w:rFonts w:ascii="Arial" w:hAnsi="Arial" w:cs="Arial"/>
          <w:noProof w:val="0"/>
          <w:sz w:val="24"/>
          <w:szCs w:val="24"/>
        </w:rPr>
        <w:t xml:space="preserve"> software to Vancouver style or follow these </w:t>
      </w:r>
      <w:proofErr w:type="gramStart"/>
      <w:r w:rsidRPr="15978C2D">
        <w:rPr>
          <w:rFonts w:ascii="Arial" w:hAnsi="Arial" w:cs="Arial"/>
          <w:noProof w:val="0"/>
          <w:sz w:val="24"/>
          <w:szCs w:val="24"/>
        </w:rPr>
        <w:t>guide lines</w:t>
      </w:r>
      <w:proofErr w:type="gramEnd"/>
      <w:r w:rsidRPr="15978C2D">
        <w:rPr>
          <w:rFonts w:ascii="Arial" w:hAnsi="Arial" w:cs="Arial"/>
          <w:noProof w:val="0"/>
          <w:sz w:val="24"/>
          <w:szCs w:val="24"/>
        </w:rPr>
        <w:t xml:space="preserve">: </w:t>
      </w:r>
    </w:p>
    <w:p w14:paraId="2FC68D48" w14:textId="5D529AA7" w:rsidR="00AD3801" w:rsidRPr="00502BBD" w:rsidRDefault="00AD3801" w:rsidP="15978C2D">
      <w:pPr>
        <w:spacing w:line="360" w:lineRule="auto"/>
        <w:rPr>
          <w:rFonts w:ascii="Arial" w:hAnsi="Arial" w:cs="Arial"/>
          <w:noProof w:val="0"/>
          <w:sz w:val="24"/>
          <w:szCs w:val="24"/>
        </w:rPr>
      </w:pPr>
      <w:hyperlink r:id="rId8">
        <w:r w:rsidRPr="15978C2D">
          <w:rPr>
            <w:rStyle w:val="Hiperhivatkozs"/>
            <w:rFonts w:ascii="Arial" w:hAnsi="Arial" w:cs="Arial"/>
            <w:noProof w:val="0"/>
            <w:sz w:val="24"/>
            <w:szCs w:val="24"/>
          </w:rPr>
          <w:t>https://library.viu.ca/citing/vancouver</w:t>
        </w:r>
      </w:hyperlink>
      <w:r w:rsidRPr="15978C2D">
        <w:rPr>
          <w:rFonts w:ascii="Arial" w:hAnsi="Arial" w:cs="Arial"/>
          <w:noProof w:val="0"/>
          <w:sz w:val="24"/>
          <w:szCs w:val="24"/>
        </w:rPr>
        <w:t xml:space="preserve"> </w:t>
      </w:r>
    </w:p>
    <w:p w14:paraId="5836249E" w14:textId="77777777" w:rsidR="00BC00DC" w:rsidRPr="00486129" w:rsidRDefault="00BC00DC" w:rsidP="00BC00DC"/>
    <w:p w14:paraId="013F2198" w14:textId="3D2D5EF9" w:rsidR="00BC00DC" w:rsidRDefault="00BC00DC" w:rsidP="00BC00DC">
      <w:pPr>
        <w:spacing w:line="360" w:lineRule="auto"/>
        <w:rPr>
          <w:rFonts w:ascii="Arial" w:hAnsi="Arial" w:cs="Arial"/>
          <w:b/>
          <w:bCs/>
          <w:noProof w:val="0"/>
          <w:sz w:val="24"/>
          <w:szCs w:val="24"/>
        </w:rPr>
      </w:pPr>
      <w:r>
        <w:rPr>
          <w:rFonts w:ascii="Arial" w:hAnsi="Arial" w:cs="Arial"/>
          <w:b/>
          <w:bCs/>
          <w:noProof w:val="0"/>
          <w:sz w:val="24"/>
          <w:szCs w:val="24"/>
        </w:rPr>
        <w:t xml:space="preserve">Sample: </w:t>
      </w:r>
    </w:p>
    <w:p w14:paraId="6D6E57DB" w14:textId="77777777" w:rsidR="00BC00DC" w:rsidRDefault="00BC00DC" w:rsidP="00BC00DC">
      <w:pPr>
        <w:spacing w:line="360" w:lineRule="auto"/>
        <w:rPr>
          <w:rFonts w:ascii="Arial" w:hAnsi="Arial" w:cs="Arial"/>
          <w:b/>
          <w:bCs/>
          <w:noProof w:val="0"/>
          <w:sz w:val="24"/>
          <w:szCs w:val="24"/>
        </w:rPr>
      </w:pPr>
    </w:p>
    <w:p w14:paraId="17F23611" w14:textId="6DF86602" w:rsidR="00BC00DC" w:rsidRPr="00F650BC" w:rsidRDefault="00BC00DC" w:rsidP="00BC00DC">
      <w:pPr>
        <w:spacing w:line="360" w:lineRule="auto"/>
        <w:rPr>
          <w:rFonts w:ascii="Arial" w:hAnsi="Arial" w:cs="Arial"/>
          <w:b/>
          <w:bCs/>
          <w:noProof w:val="0"/>
          <w:sz w:val="24"/>
          <w:szCs w:val="24"/>
        </w:rPr>
      </w:pPr>
      <w:r w:rsidRPr="15978C2D">
        <w:rPr>
          <w:rFonts w:ascii="Arial" w:hAnsi="Arial" w:cs="Arial"/>
          <w:b/>
          <w:bCs/>
          <w:noProof w:val="0"/>
          <w:sz w:val="24"/>
          <w:szCs w:val="24"/>
        </w:rPr>
        <w:t>References</w:t>
      </w:r>
    </w:p>
    <w:p w14:paraId="7C69AE96" w14:textId="77777777" w:rsidR="00BC00DC" w:rsidRPr="00BC00DC" w:rsidRDefault="00BC00DC" w:rsidP="00BC00DC">
      <w:pPr>
        <w:widowControl w:val="0"/>
        <w:autoSpaceDE w:val="0"/>
        <w:autoSpaceDN w:val="0"/>
        <w:adjustRightInd w:val="0"/>
        <w:ind w:left="640" w:hanging="640"/>
        <w:rPr>
          <w:rFonts w:ascii="Arial" w:hAnsi="Arial" w:cs="Arial"/>
        </w:rPr>
      </w:pPr>
      <w:r w:rsidRPr="00BC00DC">
        <w:rPr>
          <w:rFonts w:ascii="Arial" w:hAnsi="Arial" w:cs="Arial"/>
          <w:b/>
          <w:bCs/>
        </w:rPr>
        <w:fldChar w:fldCharType="begin" w:fldLock="1"/>
      </w:r>
      <w:r w:rsidRPr="00BC00DC">
        <w:rPr>
          <w:rFonts w:ascii="Arial" w:hAnsi="Arial" w:cs="Arial"/>
          <w:b/>
          <w:bCs/>
        </w:rPr>
        <w:instrText xml:space="preserve">ADDIN Mendeley Bibliography CSL_BIBLIOGRAPHY </w:instrText>
      </w:r>
      <w:r w:rsidRPr="00BC00DC">
        <w:rPr>
          <w:rFonts w:ascii="Arial" w:hAnsi="Arial" w:cs="Arial"/>
          <w:b/>
          <w:bCs/>
        </w:rPr>
        <w:fldChar w:fldCharType="separate"/>
      </w:r>
      <w:r w:rsidRPr="00BC00DC">
        <w:rPr>
          <w:rFonts w:ascii="Arial" w:hAnsi="Arial" w:cs="Arial"/>
          <w:b/>
          <w:bCs/>
        </w:rPr>
        <w:t>1.</w:t>
      </w:r>
      <w:r w:rsidRPr="00BC00DC">
        <w:rPr>
          <w:rFonts w:ascii="Arial" w:hAnsi="Arial" w:cs="Arial"/>
        </w:rPr>
        <w:t xml:space="preserve"> </w:t>
      </w:r>
      <w:r w:rsidRPr="00BC00DC">
        <w:rPr>
          <w:rFonts w:ascii="Arial" w:hAnsi="Arial" w:cs="Arial"/>
        </w:rPr>
        <w:tab/>
        <w:t xml:space="preserve">Tiwari R, Rana CS. Plant secondary metabolites: a review. Int J Engeneering Res Genarel Sci. 2015 Oct;3(5):661–70. </w:t>
      </w:r>
    </w:p>
    <w:p w14:paraId="7D5B9DF6" w14:textId="77777777" w:rsidR="00BC00DC" w:rsidRPr="00BC00DC" w:rsidRDefault="00BC00DC" w:rsidP="00BC00DC">
      <w:pPr>
        <w:widowControl w:val="0"/>
        <w:autoSpaceDE w:val="0"/>
        <w:autoSpaceDN w:val="0"/>
        <w:adjustRightInd w:val="0"/>
        <w:ind w:left="640" w:hanging="640"/>
        <w:rPr>
          <w:rFonts w:ascii="Arial" w:hAnsi="Arial" w:cs="Arial"/>
        </w:rPr>
      </w:pPr>
      <w:r w:rsidRPr="00BC00DC">
        <w:rPr>
          <w:rFonts w:ascii="Arial" w:hAnsi="Arial" w:cs="Arial"/>
          <w:b/>
          <w:bCs/>
        </w:rPr>
        <w:t>2.</w:t>
      </w:r>
      <w:r w:rsidRPr="00BC00DC">
        <w:rPr>
          <w:rFonts w:ascii="Arial" w:hAnsi="Arial" w:cs="Arial"/>
        </w:rPr>
        <w:t xml:space="preserve"> </w:t>
      </w:r>
      <w:r w:rsidRPr="00BC00DC">
        <w:rPr>
          <w:rFonts w:ascii="Arial" w:hAnsi="Arial" w:cs="Arial"/>
        </w:rPr>
        <w:tab/>
        <w:t>Yang L, Wen KS, Ruan X, Zhao YX, Wei F, Wang Q. Response of plant secondary metabolites to environmental factors. Molecules. 2018 Mar;23(4):1–26. doi:10.3390/molecules23040762</w:t>
      </w:r>
    </w:p>
    <w:p w14:paraId="0125E2E4" w14:textId="3CF67CEE" w:rsidR="00502BBD" w:rsidRPr="00502BBD" w:rsidRDefault="00BC00DC" w:rsidP="00BC00DC">
      <w:pPr>
        <w:rPr>
          <w:rFonts w:ascii="Arial" w:hAnsi="Arial" w:cs="Arial"/>
          <w:sz w:val="24"/>
          <w:szCs w:val="24"/>
          <w:lang w:val="hu-HU"/>
        </w:rPr>
      </w:pPr>
      <w:r w:rsidRPr="00BC00DC">
        <w:rPr>
          <w:rFonts w:ascii="Arial" w:hAnsi="Arial" w:cs="Arial"/>
          <w:b/>
          <w:bCs/>
        </w:rPr>
        <w:fldChar w:fldCharType="end"/>
      </w:r>
    </w:p>
    <w:sectPr w:rsidR="00502BBD" w:rsidRPr="00502BBD" w:rsidSect="00BC00DC">
      <w:headerReference w:type="default" r:id="rId9"/>
      <w:footerReference w:type="default" r:id="rId10"/>
      <w:pgSz w:w="11906" w:h="16838"/>
      <w:pgMar w:top="1417" w:right="1417" w:bottom="1417" w:left="1417"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121D" w14:textId="77777777" w:rsidR="0059742E" w:rsidRDefault="0059742E" w:rsidP="00F048B4">
      <w:pPr>
        <w:spacing w:line="240" w:lineRule="auto"/>
      </w:pPr>
      <w:r>
        <w:separator/>
      </w:r>
    </w:p>
  </w:endnote>
  <w:endnote w:type="continuationSeparator" w:id="0">
    <w:p w14:paraId="1BA9794F" w14:textId="77777777" w:rsidR="0059742E" w:rsidRDefault="0059742E" w:rsidP="00F04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7A33" w14:textId="79B189C2" w:rsidR="00F048B4" w:rsidRPr="00BC00DC" w:rsidRDefault="00BC00DC" w:rsidP="00BC00DC">
    <w:pPr>
      <w:pStyle w:val="llb"/>
    </w:pPr>
    <w:r w:rsidRPr="00BC00DC">
      <w:rPr>
        <w:rFonts w:ascii="Arial" w:hAnsi="Arial" w:cs="Arial"/>
      </w:rPr>
      <w:t xml:space="preserve">De Remediis Volume </w:t>
    </w:r>
    <w:r>
      <w:rPr>
        <w:rFonts w:ascii="Arial" w:hAnsi="Arial" w:cs="Arial"/>
      </w:rPr>
      <w:t>X</w:t>
    </w:r>
    <w:r w:rsidRPr="00BC00DC">
      <w:rPr>
        <w:rFonts w:ascii="Arial" w:hAnsi="Arial" w:cs="Arial"/>
      </w:rPr>
      <w:t xml:space="preserve">. Issue </w:t>
    </w:r>
    <w:r>
      <w:rPr>
        <w:rFonts w:ascii="Arial" w:hAnsi="Arial" w:cs="Arial"/>
      </w:rPr>
      <w:t>X</w:t>
    </w:r>
    <w:r w:rsidRPr="00BC00DC">
      <w:rPr>
        <w:rFonts w:ascii="Arial" w:hAnsi="Arial" w:cs="Arial"/>
      </w:rPr>
      <w:t>. https://doi.org/ 10.71116/</w:t>
    </w:r>
    <w:r>
      <w:rPr>
        <w:rFonts w:ascii="Arial" w:hAnsi="Arial" w:cs="Arial"/>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0101" w14:textId="77777777" w:rsidR="0059742E" w:rsidRDefault="0059742E" w:rsidP="00F048B4">
      <w:pPr>
        <w:spacing w:line="240" w:lineRule="auto"/>
      </w:pPr>
      <w:r>
        <w:separator/>
      </w:r>
    </w:p>
  </w:footnote>
  <w:footnote w:type="continuationSeparator" w:id="0">
    <w:p w14:paraId="226FCE49" w14:textId="77777777" w:rsidR="0059742E" w:rsidRDefault="0059742E" w:rsidP="00F048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4FD1" w14:textId="2B3EBA07" w:rsidR="00F048B4" w:rsidRPr="00502BBD" w:rsidRDefault="44C00DD0" w:rsidP="15978C2D">
    <w:pPr>
      <w:pStyle w:val="lfej"/>
      <w:jc w:val="right"/>
      <w:rPr>
        <w:rFonts w:ascii="Arial" w:hAnsi="Arial" w:cs="Arial"/>
        <w:b/>
        <w:bCs/>
      </w:rPr>
    </w:pPr>
    <w:r>
      <w:drawing>
        <wp:anchor distT="0" distB="0" distL="114300" distR="114300" simplePos="0" relativeHeight="251658240" behindDoc="1" locked="0" layoutInCell="1" allowOverlap="1" wp14:anchorId="5E0A7201" wp14:editId="32034C93">
          <wp:simplePos x="0" y="0"/>
          <wp:positionH relativeFrom="column">
            <wp:align>left</wp:align>
          </wp:positionH>
          <wp:positionV relativeFrom="paragraph">
            <wp:posOffset>0</wp:posOffset>
          </wp:positionV>
          <wp:extent cx="540000" cy="540000"/>
          <wp:effectExtent l="0" t="0" r="0" b="0"/>
          <wp:wrapNone/>
          <wp:docPr id="201514977" name="Kép 201514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15978C2D" w:rsidRPr="15978C2D">
      <w:rPr>
        <w:rFonts w:ascii="Arial" w:hAnsi="Arial" w:cs="Arial"/>
        <w:b/>
        <w:bCs/>
      </w:rPr>
      <w:t>De Remediis</w:t>
    </w:r>
  </w:p>
  <w:p w14:paraId="6D7EFD41" w14:textId="27C76DF8" w:rsidR="00F048B4" w:rsidRPr="00502BBD" w:rsidRDefault="15978C2D" w:rsidP="15978C2D">
    <w:pPr>
      <w:pStyle w:val="lfej"/>
      <w:jc w:val="right"/>
      <w:rPr>
        <w:rFonts w:ascii="Arial" w:hAnsi="Arial" w:cs="Arial"/>
        <w:b/>
        <w:bCs/>
      </w:rPr>
    </w:pPr>
    <w:r w:rsidRPr="15978C2D">
      <w:rPr>
        <w:rFonts w:ascii="Arial" w:hAnsi="Arial" w:cs="Arial"/>
        <w:b/>
        <w:bCs/>
      </w:rPr>
      <w:t xml:space="preserve">ISSN: </w:t>
    </w:r>
    <w:r w:rsidR="00BC00DC" w:rsidRPr="00BC00DC">
      <w:rPr>
        <w:rFonts w:ascii="Arial" w:hAnsi="Arial" w:cs="Arial"/>
        <w:b/>
        <w:bCs/>
      </w:rPr>
      <w:t>3058-0358</w:t>
    </w:r>
  </w:p>
  <w:p w14:paraId="08AE861A" w14:textId="2BA745B0" w:rsidR="00F048B4" w:rsidRPr="00502BBD" w:rsidRDefault="15978C2D" w:rsidP="15978C2D">
    <w:pPr>
      <w:pStyle w:val="lfej"/>
      <w:jc w:val="right"/>
      <w:rPr>
        <w:rFonts w:ascii="Arial" w:hAnsi="Arial" w:cs="Arial"/>
        <w:b/>
        <w:bCs/>
      </w:rPr>
    </w:pPr>
    <w:r w:rsidRPr="15978C2D">
      <w:rPr>
        <w:rFonts w:ascii="Arial" w:hAnsi="Arial" w:cs="Arial"/>
        <w:b/>
        <w:bCs/>
      </w:rPr>
      <w:t>Official</w:t>
    </w:r>
    <w:r w:rsidRPr="15978C2D">
      <w:rPr>
        <w:rFonts w:ascii="Arial" w:hAnsi="Arial" w:cs="Arial"/>
      </w:rPr>
      <w:t xml:space="preserve"> </w:t>
    </w:r>
    <w:r w:rsidRPr="15978C2D">
      <w:rPr>
        <w:rFonts w:ascii="Arial" w:hAnsi="Arial" w:cs="Arial"/>
        <w:b/>
        <w:bCs/>
      </w:rPr>
      <w:t>Scientific Journal of Faculty of Pharmacy 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4EBC"/>
    <w:multiLevelType w:val="hybridMultilevel"/>
    <w:tmpl w:val="F26E2C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224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8B4"/>
    <w:rsid w:val="000236B3"/>
    <w:rsid w:val="00034798"/>
    <w:rsid w:val="000378CF"/>
    <w:rsid w:val="000649D3"/>
    <w:rsid w:val="000827AB"/>
    <w:rsid w:val="0009670C"/>
    <w:rsid w:val="000E79D3"/>
    <w:rsid w:val="00155363"/>
    <w:rsid w:val="00171C12"/>
    <w:rsid w:val="001C7F3F"/>
    <w:rsid w:val="001E2C38"/>
    <w:rsid w:val="001F3A79"/>
    <w:rsid w:val="00207CBC"/>
    <w:rsid w:val="00292DB8"/>
    <w:rsid w:val="00327EB2"/>
    <w:rsid w:val="003913E5"/>
    <w:rsid w:val="00423404"/>
    <w:rsid w:val="00486753"/>
    <w:rsid w:val="00502BBD"/>
    <w:rsid w:val="00536774"/>
    <w:rsid w:val="0059742E"/>
    <w:rsid w:val="0069617D"/>
    <w:rsid w:val="006E7D39"/>
    <w:rsid w:val="00707F69"/>
    <w:rsid w:val="00780F72"/>
    <w:rsid w:val="008266FA"/>
    <w:rsid w:val="00830266"/>
    <w:rsid w:val="00852450"/>
    <w:rsid w:val="008A524D"/>
    <w:rsid w:val="009D0FCD"/>
    <w:rsid w:val="009D6979"/>
    <w:rsid w:val="00A358E1"/>
    <w:rsid w:val="00AD2BFB"/>
    <w:rsid w:val="00AD3801"/>
    <w:rsid w:val="00BC00DC"/>
    <w:rsid w:val="00BD35BE"/>
    <w:rsid w:val="00C127F9"/>
    <w:rsid w:val="00D65ACB"/>
    <w:rsid w:val="00ED6783"/>
    <w:rsid w:val="00EF7D9D"/>
    <w:rsid w:val="00F048B4"/>
    <w:rsid w:val="00F04D00"/>
    <w:rsid w:val="00F44E57"/>
    <w:rsid w:val="00F650BC"/>
    <w:rsid w:val="00F9305C"/>
    <w:rsid w:val="00FC7955"/>
    <w:rsid w:val="0759033F"/>
    <w:rsid w:val="0A7EB976"/>
    <w:rsid w:val="0A90BE52"/>
    <w:rsid w:val="0ABB92BB"/>
    <w:rsid w:val="0C3D2093"/>
    <w:rsid w:val="0F3FD325"/>
    <w:rsid w:val="14FC3EFD"/>
    <w:rsid w:val="155DA58A"/>
    <w:rsid w:val="15978C2D"/>
    <w:rsid w:val="15C4115F"/>
    <w:rsid w:val="179BFF5E"/>
    <w:rsid w:val="18409E17"/>
    <w:rsid w:val="19580395"/>
    <w:rsid w:val="1E778463"/>
    <w:rsid w:val="244188B8"/>
    <w:rsid w:val="25556D6B"/>
    <w:rsid w:val="293EADB2"/>
    <w:rsid w:val="29903C26"/>
    <w:rsid w:val="29E40C6F"/>
    <w:rsid w:val="2A0FD437"/>
    <w:rsid w:val="2C51FE15"/>
    <w:rsid w:val="3143DD36"/>
    <w:rsid w:val="33FB9D90"/>
    <w:rsid w:val="35AC3AE5"/>
    <w:rsid w:val="37E4770A"/>
    <w:rsid w:val="386BF75E"/>
    <w:rsid w:val="3CD53AD0"/>
    <w:rsid w:val="3F6F8723"/>
    <w:rsid w:val="42076E53"/>
    <w:rsid w:val="4312881B"/>
    <w:rsid w:val="43714E7A"/>
    <w:rsid w:val="44C00DD0"/>
    <w:rsid w:val="452B13AD"/>
    <w:rsid w:val="4602E665"/>
    <w:rsid w:val="4815AEC4"/>
    <w:rsid w:val="497ACC2C"/>
    <w:rsid w:val="4C35E985"/>
    <w:rsid w:val="51E2A149"/>
    <w:rsid w:val="54C76F14"/>
    <w:rsid w:val="55E85399"/>
    <w:rsid w:val="5D62E816"/>
    <w:rsid w:val="5E7A23F4"/>
    <w:rsid w:val="61F3C9C6"/>
    <w:rsid w:val="649BC89F"/>
    <w:rsid w:val="65422A0A"/>
    <w:rsid w:val="66237F46"/>
    <w:rsid w:val="67027015"/>
    <w:rsid w:val="6AB06259"/>
    <w:rsid w:val="6E7B64A2"/>
    <w:rsid w:val="71865094"/>
    <w:rsid w:val="730FF9AA"/>
    <w:rsid w:val="75B1154A"/>
    <w:rsid w:val="760F5683"/>
    <w:rsid w:val="76DCAD51"/>
    <w:rsid w:val="799086BC"/>
    <w:rsid w:val="7BA678D1"/>
    <w:rsid w:val="7BC8819C"/>
    <w:rsid w:val="7C389CED"/>
    <w:rsid w:val="7DDD7632"/>
    <w:rsid w:val="7DFDFA31"/>
    <w:rsid w:val="7FD139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ADAA6"/>
  <w15:chartTrackingRefBased/>
  <w15:docId w15:val="{284ADC45-EDD5-4E38-B7B7-435963A8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C7F3F"/>
    <w:pPr>
      <w:spacing w:after="0"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Cmsor1">
    <w:name w:val="heading 1"/>
    <w:basedOn w:val="Norml"/>
    <w:next w:val="Norml"/>
    <w:link w:val="Cmsor1Char"/>
    <w:uiPriority w:val="9"/>
    <w:qFormat/>
    <w:rsid w:val="00F04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04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048B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048B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048B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048B4"/>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048B4"/>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048B4"/>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048B4"/>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048B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048B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048B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048B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048B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048B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048B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048B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048B4"/>
    <w:rPr>
      <w:rFonts w:eastAsiaTheme="majorEastAsia" w:cstheme="majorBidi"/>
      <w:color w:val="272727" w:themeColor="text1" w:themeTint="D8"/>
    </w:rPr>
  </w:style>
  <w:style w:type="paragraph" w:styleId="Cm">
    <w:name w:val="Title"/>
    <w:basedOn w:val="Norml"/>
    <w:next w:val="Norml"/>
    <w:link w:val="CmChar"/>
    <w:uiPriority w:val="10"/>
    <w:qFormat/>
    <w:rsid w:val="00F04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048B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048B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048B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048B4"/>
    <w:pPr>
      <w:spacing w:before="160"/>
      <w:jc w:val="center"/>
    </w:pPr>
    <w:rPr>
      <w:i/>
      <w:iCs/>
      <w:color w:val="404040" w:themeColor="text1" w:themeTint="BF"/>
    </w:rPr>
  </w:style>
  <w:style w:type="character" w:customStyle="1" w:styleId="IdzetChar">
    <w:name w:val="Idézet Char"/>
    <w:basedOn w:val="Bekezdsalapbettpusa"/>
    <w:link w:val="Idzet"/>
    <w:uiPriority w:val="29"/>
    <w:rsid w:val="00F048B4"/>
    <w:rPr>
      <w:i/>
      <w:iCs/>
      <w:color w:val="404040" w:themeColor="text1" w:themeTint="BF"/>
    </w:rPr>
  </w:style>
  <w:style w:type="paragraph" w:styleId="Listaszerbekezds">
    <w:name w:val="List Paragraph"/>
    <w:basedOn w:val="Norml"/>
    <w:uiPriority w:val="34"/>
    <w:qFormat/>
    <w:rsid w:val="00F048B4"/>
    <w:pPr>
      <w:ind w:left="720"/>
      <w:contextualSpacing/>
    </w:pPr>
  </w:style>
  <w:style w:type="character" w:styleId="Erskiemels">
    <w:name w:val="Intense Emphasis"/>
    <w:basedOn w:val="Bekezdsalapbettpusa"/>
    <w:uiPriority w:val="21"/>
    <w:qFormat/>
    <w:rsid w:val="00F048B4"/>
    <w:rPr>
      <w:i/>
      <w:iCs/>
      <w:color w:val="0F4761" w:themeColor="accent1" w:themeShade="BF"/>
    </w:rPr>
  </w:style>
  <w:style w:type="paragraph" w:styleId="Kiemeltidzet">
    <w:name w:val="Intense Quote"/>
    <w:basedOn w:val="Norml"/>
    <w:next w:val="Norml"/>
    <w:link w:val="KiemeltidzetChar"/>
    <w:uiPriority w:val="30"/>
    <w:qFormat/>
    <w:rsid w:val="00F04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048B4"/>
    <w:rPr>
      <w:i/>
      <w:iCs/>
      <w:color w:val="0F4761" w:themeColor="accent1" w:themeShade="BF"/>
    </w:rPr>
  </w:style>
  <w:style w:type="character" w:styleId="Ershivatkozs">
    <w:name w:val="Intense Reference"/>
    <w:basedOn w:val="Bekezdsalapbettpusa"/>
    <w:uiPriority w:val="32"/>
    <w:qFormat/>
    <w:rsid w:val="00F048B4"/>
    <w:rPr>
      <w:b/>
      <w:bCs/>
      <w:smallCaps/>
      <w:color w:val="0F4761" w:themeColor="accent1" w:themeShade="BF"/>
      <w:spacing w:val="5"/>
    </w:rPr>
  </w:style>
  <w:style w:type="paragraph" w:styleId="lfej">
    <w:name w:val="header"/>
    <w:basedOn w:val="Norml"/>
    <w:link w:val="lfejChar"/>
    <w:uiPriority w:val="99"/>
    <w:unhideWhenUsed/>
    <w:rsid w:val="00F048B4"/>
    <w:pPr>
      <w:tabs>
        <w:tab w:val="center" w:pos="4536"/>
        <w:tab w:val="right" w:pos="9072"/>
      </w:tabs>
      <w:spacing w:line="240" w:lineRule="auto"/>
    </w:pPr>
  </w:style>
  <w:style w:type="character" w:customStyle="1" w:styleId="lfejChar">
    <w:name w:val="Élőfej Char"/>
    <w:basedOn w:val="Bekezdsalapbettpusa"/>
    <w:link w:val="lfej"/>
    <w:uiPriority w:val="99"/>
    <w:rsid w:val="00F048B4"/>
  </w:style>
  <w:style w:type="paragraph" w:styleId="llb">
    <w:name w:val="footer"/>
    <w:basedOn w:val="Norml"/>
    <w:link w:val="llbChar"/>
    <w:uiPriority w:val="99"/>
    <w:unhideWhenUsed/>
    <w:rsid w:val="00F048B4"/>
    <w:pPr>
      <w:tabs>
        <w:tab w:val="center" w:pos="4536"/>
        <w:tab w:val="right" w:pos="9072"/>
      </w:tabs>
      <w:spacing w:line="240" w:lineRule="auto"/>
    </w:pPr>
  </w:style>
  <w:style w:type="character" w:customStyle="1" w:styleId="llbChar">
    <w:name w:val="Élőláb Char"/>
    <w:basedOn w:val="Bekezdsalapbettpusa"/>
    <w:link w:val="llb"/>
    <w:uiPriority w:val="99"/>
    <w:rsid w:val="00F048B4"/>
  </w:style>
  <w:style w:type="paragraph" w:customStyle="1" w:styleId="MDPI11articletype">
    <w:name w:val="MDPI_1.1_article_type"/>
    <w:next w:val="Norml"/>
    <w:qFormat/>
    <w:rsid w:val="001C7F3F"/>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l"/>
    <w:qFormat/>
    <w:rsid w:val="001C7F3F"/>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l"/>
    <w:qFormat/>
    <w:rsid w:val="001C7F3F"/>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l"/>
    <w:next w:val="Norml"/>
    <w:qFormat/>
    <w:rsid w:val="001C7F3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1C7F3F"/>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l"/>
    <w:qFormat/>
    <w:rsid w:val="001C7F3F"/>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l"/>
    <w:qFormat/>
    <w:rsid w:val="001C7F3F"/>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61Citation">
    <w:name w:val="MDPI_6.1_Citation"/>
    <w:qFormat/>
    <w:rsid w:val="001C7F3F"/>
    <w:pPr>
      <w:adjustRightInd w:val="0"/>
      <w:snapToGrid w:val="0"/>
      <w:spacing w:after="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72Copyright">
    <w:name w:val="MDPI_7.2_Copyright"/>
    <w:qFormat/>
    <w:rsid w:val="001C7F3F"/>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table" w:styleId="Rcsostblzat">
    <w:name w:val="Table Grid"/>
    <w:basedOn w:val="Normltblzat"/>
    <w:uiPriority w:val="39"/>
    <w:rsid w:val="00F65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AD3801"/>
    <w:rPr>
      <w:color w:val="467886" w:themeColor="hyperlink"/>
      <w:u w:val="single"/>
    </w:rPr>
  </w:style>
  <w:style w:type="character" w:customStyle="1" w:styleId="Feloldatlanmegemlts1">
    <w:name w:val="Feloldatlan megemlítés1"/>
    <w:basedOn w:val="Bekezdsalapbettpusa"/>
    <w:uiPriority w:val="99"/>
    <w:semiHidden/>
    <w:unhideWhenUsed/>
    <w:rsid w:val="00AD3801"/>
    <w:rPr>
      <w:color w:val="605E5C"/>
      <w:shd w:val="clear" w:color="auto" w:fill="E1DFDD"/>
    </w:rPr>
  </w:style>
  <w:style w:type="paragraph" w:styleId="NormlWeb">
    <w:name w:val="Normal (Web)"/>
    <w:basedOn w:val="Norml"/>
    <w:uiPriority w:val="99"/>
    <w:semiHidden/>
    <w:unhideWhenUsed/>
    <w:rsid w:val="00BD35BE"/>
    <w:pPr>
      <w:spacing w:before="100" w:beforeAutospacing="1" w:after="100" w:afterAutospacing="1" w:line="240" w:lineRule="auto"/>
      <w:jc w:val="left"/>
    </w:pPr>
    <w:rPr>
      <w:rFonts w:ascii="Times New Roman" w:eastAsiaTheme="minorEastAsia" w:hAnsi="Times New Roman"/>
      <w:noProof w:val="0"/>
      <w:color w:val="auto"/>
      <w:sz w:val="24"/>
      <w:szCs w:val="24"/>
      <w:lang w:val="hu-HU" w:eastAsia="hu-HU"/>
    </w:rPr>
  </w:style>
  <w:style w:type="table" w:styleId="Tblzategyszer2">
    <w:name w:val="Plain Table 2"/>
    <w:basedOn w:val="Normltblzat"/>
    <w:uiPriority w:val="42"/>
    <w:rsid w:val="00A358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83829">
      <w:bodyDiv w:val="1"/>
      <w:marLeft w:val="0"/>
      <w:marRight w:val="0"/>
      <w:marTop w:val="0"/>
      <w:marBottom w:val="0"/>
      <w:divBdr>
        <w:top w:val="none" w:sz="0" w:space="0" w:color="auto"/>
        <w:left w:val="none" w:sz="0" w:space="0" w:color="auto"/>
        <w:bottom w:val="none" w:sz="0" w:space="0" w:color="auto"/>
        <w:right w:val="none" w:sz="0" w:space="0" w:color="auto"/>
      </w:divBdr>
      <w:divsChild>
        <w:div w:id="1820657265">
          <w:marLeft w:val="0"/>
          <w:marRight w:val="0"/>
          <w:marTop w:val="0"/>
          <w:marBottom w:val="0"/>
          <w:divBdr>
            <w:top w:val="none" w:sz="0" w:space="0" w:color="auto"/>
            <w:left w:val="none" w:sz="0" w:space="0" w:color="auto"/>
            <w:bottom w:val="none" w:sz="0" w:space="0" w:color="auto"/>
            <w:right w:val="none" w:sz="0" w:space="0" w:color="auto"/>
          </w:divBdr>
          <w:divsChild>
            <w:div w:id="12254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71429">
      <w:bodyDiv w:val="1"/>
      <w:marLeft w:val="0"/>
      <w:marRight w:val="0"/>
      <w:marTop w:val="0"/>
      <w:marBottom w:val="0"/>
      <w:divBdr>
        <w:top w:val="none" w:sz="0" w:space="0" w:color="auto"/>
        <w:left w:val="none" w:sz="0" w:space="0" w:color="auto"/>
        <w:bottom w:val="none" w:sz="0" w:space="0" w:color="auto"/>
        <w:right w:val="none" w:sz="0" w:space="0" w:color="auto"/>
      </w:divBdr>
      <w:divsChild>
        <w:div w:id="2031760589">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434132036">
      <w:bodyDiv w:val="1"/>
      <w:marLeft w:val="0"/>
      <w:marRight w:val="0"/>
      <w:marTop w:val="0"/>
      <w:marBottom w:val="0"/>
      <w:divBdr>
        <w:top w:val="none" w:sz="0" w:space="0" w:color="auto"/>
        <w:left w:val="none" w:sz="0" w:space="0" w:color="auto"/>
        <w:bottom w:val="none" w:sz="0" w:space="0" w:color="auto"/>
        <w:right w:val="none" w:sz="0" w:space="0" w:color="auto"/>
      </w:divBdr>
      <w:divsChild>
        <w:div w:id="170984293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940137895">
      <w:bodyDiv w:val="1"/>
      <w:marLeft w:val="0"/>
      <w:marRight w:val="0"/>
      <w:marTop w:val="0"/>
      <w:marBottom w:val="0"/>
      <w:divBdr>
        <w:top w:val="none" w:sz="0" w:space="0" w:color="auto"/>
        <w:left w:val="none" w:sz="0" w:space="0" w:color="auto"/>
        <w:bottom w:val="none" w:sz="0" w:space="0" w:color="auto"/>
        <w:right w:val="none" w:sz="0" w:space="0" w:color="auto"/>
      </w:divBdr>
      <w:divsChild>
        <w:div w:id="1400442177">
          <w:marLeft w:val="0"/>
          <w:marRight w:val="0"/>
          <w:marTop w:val="0"/>
          <w:marBottom w:val="0"/>
          <w:divBdr>
            <w:top w:val="none" w:sz="0" w:space="0" w:color="auto"/>
            <w:left w:val="none" w:sz="0" w:space="0" w:color="auto"/>
            <w:bottom w:val="none" w:sz="0" w:space="0" w:color="auto"/>
            <w:right w:val="none" w:sz="0" w:space="0" w:color="auto"/>
          </w:divBdr>
          <w:divsChild>
            <w:div w:id="14151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viu.ca/citing/vancouv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543</Words>
  <Characters>3749</Characters>
  <Application>Microsoft Office Word</Application>
  <DocSecurity>0</DocSecurity>
  <Lines>31</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Rusznyák Ágnes</dc:creator>
  <cp:keywords/>
  <dc:description/>
  <cp:lastModifiedBy>Dr. Nemes Dániel</cp:lastModifiedBy>
  <cp:revision>33</cp:revision>
  <dcterms:created xsi:type="dcterms:W3CDTF">2024-10-01T11:38:00Z</dcterms:created>
  <dcterms:modified xsi:type="dcterms:W3CDTF">2025-09-12T13:07:00Z</dcterms:modified>
</cp:coreProperties>
</file>